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B451" w14:textId="77777777" w:rsidR="00205C2B" w:rsidRDefault="004B2D52" w:rsidP="004B2D52">
      <w:pPr>
        <w:jc w:val="center"/>
        <w:rPr>
          <w:rFonts w:ascii="Candara" w:hAnsi="Candara"/>
          <w:b/>
          <w:sz w:val="52"/>
          <w:szCs w:val="52"/>
          <w:lang w:val="fr-FR"/>
        </w:rPr>
      </w:pPr>
      <w:r w:rsidRPr="004B2D52">
        <w:rPr>
          <w:rFonts w:ascii="Candara" w:hAnsi="Candara"/>
          <w:b/>
          <w:sz w:val="52"/>
          <w:szCs w:val="52"/>
          <w:lang w:val="fr-FR"/>
        </w:rPr>
        <w:t>Les nouvelles frontières de l’intégrité</w:t>
      </w:r>
    </w:p>
    <w:p w14:paraId="0D3A8B3A" w14:textId="77777777" w:rsidR="004B2D52" w:rsidRDefault="004B2D52" w:rsidP="004B2D52">
      <w:pPr>
        <w:jc w:val="center"/>
        <w:rPr>
          <w:rFonts w:ascii="Candara" w:hAnsi="Candara"/>
          <w:b/>
          <w:sz w:val="44"/>
          <w:szCs w:val="44"/>
          <w:lang w:val="fr-FR"/>
        </w:rPr>
      </w:pPr>
      <w:proofErr w:type="spellStart"/>
      <w:r w:rsidRPr="004B2D52">
        <w:rPr>
          <w:rFonts w:ascii="Candara" w:hAnsi="Candara"/>
          <w:b/>
          <w:sz w:val="44"/>
          <w:szCs w:val="44"/>
          <w:lang w:val="fr-FR"/>
        </w:rPr>
        <w:t>Universidade</w:t>
      </w:r>
      <w:proofErr w:type="spellEnd"/>
      <w:r w:rsidRPr="004B2D52">
        <w:rPr>
          <w:rFonts w:ascii="Candara" w:hAnsi="Candara"/>
          <w:b/>
          <w:sz w:val="44"/>
          <w:szCs w:val="44"/>
          <w:lang w:val="fr-FR"/>
        </w:rPr>
        <w:t xml:space="preserve"> de Coimbra</w:t>
      </w:r>
      <w:r>
        <w:rPr>
          <w:rFonts w:ascii="Candara" w:hAnsi="Candara"/>
          <w:b/>
          <w:sz w:val="44"/>
          <w:szCs w:val="44"/>
          <w:lang w:val="fr-FR"/>
        </w:rPr>
        <w:t xml:space="preserve"> | CES - FEUC</w:t>
      </w:r>
    </w:p>
    <w:p w14:paraId="19FBF708" w14:textId="27ADED24" w:rsidR="004B2D52" w:rsidRDefault="004B2D52" w:rsidP="004B2D52">
      <w:pPr>
        <w:jc w:val="center"/>
        <w:rPr>
          <w:rFonts w:ascii="Candara" w:hAnsi="Candara"/>
          <w:b/>
          <w:sz w:val="44"/>
          <w:szCs w:val="44"/>
          <w:lang w:val="fr-FR"/>
        </w:rPr>
      </w:pPr>
      <w:r>
        <w:rPr>
          <w:rFonts w:ascii="Candara" w:hAnsi="Candara"/>
          <w:b/>
          <w:sz w:val="44"/>
          <w:szCs w:val="44"/>
          <w:lang w:val="fr-FR"/>
        </w:rPr>
        <w:t>17 et 18 juin</w:t>
      </w:r>
      <w:r w:rsidR="00016708">
        <w:rPr>
          <w:rFonts w:ascii="Candara" w:hAnsi="Candara"/>
          <w:b/>
          <w:sz w:val="44"/>
          <w:szCs w:val="44"/>
          <w:lang w:val="fr-FR"/>
        </w:rPr>
        <w:t xml:space="preserve"> 2022</w:t>
      </w:r>
    </w:p>
    <w:p w14:paraId="7240A1E7" w14:textId="77777777" w:rsidR="00B31A28" w:rsidRPr="00B31A28" w:rsidRDefault="00B31A28" w:rsidP="00B31A28">
      <w:pPr>
        <w:shd w:val="clear" w:color="auto" w:fill="000000" w:themeFill="text1"/>
        <w:jc w:val="center"/>
        <w:rPr>
          <w:rFonts w:ascii="Candara" w:eastAsia="Times New Roman" w:hAnsi="Candara" w:cs="Calibri"/>
          <w:b/>
          <w:bCs/>
          <w:color w:val="FFFFFF" w:themeColor="background1"/>
          <w:sz w:val="28"/>
          <w:szCs w:val="28"/>
          <w:lang w:eastAsia="pt-PT"/>
        </w:rPr>
      </w:pPr>
      <w:r w:rsidRPr="00B31A28">
        <w:rPr>
          <w:rFonts w:ascii="Candara" w:eastAsia="Times New Roman" w:hAnsi="Candara" w:cs="Calibri"/>
          <w:b/>
          <w:bCs/>
          <w:color w:val="FFFFFF" w:themeColor="background1"/>
          <w:sz w:val="28"/>
          <w:szCs w:val="28"/>
          <w:lang w:eastAsia="pt-PT"/>
        </w:rPr>
        <w:t>17 juin</w:t>
      </w:r>
    </w:p>
    <w:p w14:paraId="34901D5F" w14:textId="77777777" w:rsidR="00B31A28" w:rsidRPr="00B31A28" w:rsidRDefault="00B31A28" w:rsidP="00B31A28">
      <w:pPr>
        <w:tabs>
          <w:tab w:val="left" w:pos="284"/>
          <w:tab w:val="left" w:pos="709"/>
        </w:tabs>
        <w:spacing w:before="240" w:after="0" w:line="360" w:lineRule="exact"/>
        <w:jc w:val="both"/>
        <w:rPr>
          <w:rFonts w:ascii="Candara" w:eastAsia="Times New Roman" w:hAnsi="Candara" w:cs="Calibri"/>
          <w:b/>
          <w:bCs/>
          <w:color w:val="141618"/>
          <w:sz w:val="28"/>
          <w:szCs w:val="28"/>
          <w:lang w:eastAsia="pt-PT"/>
        </w:rPr>
      </w:pPr>
      <w:r w:rsidRPr="00B31A28">
        <w:rPr>
          <w:rFonts w:ascii="Candara" w:eastAsia="Times New Roman" w:hAnsi="Candara" w:cs="Calibri"/>
          <w:b/>
          <w:bCs/>
          <w:color w:val="141618"/>
          <w:sz w:val="28"/>
          <w:szCs w:val="28"/>
          <w:lang w:eastAsia="pt-PT"/>
        </w:rPr>
        <w:t>9h00</w:t>
      </w:r>
      <w:r w:rsidR="009B18E0">
        <w:rPr>
          <w:rFonts w:ascii="Candara" w:eastAsia="Times New Roman" w:hAnsi="Candara" w:cs="Calibri"/>
          <w:b/>
          <w:bCs/>
          <w:color w:val="141618"/>
          <w:sz w:val="28"/>
          <w:szCs w:val="28"/>
          <w:lang w:eastAsia="pt-PT"/>
        </w:rPr>
        <w:t xml:space="preserve"> </w:t>
      </w:r>
      <w:r w:rsidR="009B18E0" w:rsidRPr="007B54CE">
        <w:rPr>
          <w:rFonts w:ascii="Candara" w:eastAsia="Times New Roman" w:hAnsi="Candara" w:cs="Calibri"/>
          <w:bCs/>
          <w:color w:val="000000"/>
          <w:sz w:val="24"/>
          <w:szCs w:val="24"/>
          <w:lang w:eastAsia="pt-PT"/>
        </w:rPr>
        <w:t>(Auditorium)</w:t>
      </w:r>
    </w:p>
    <w:p w14:paraId="17C38222" w14:textId="77777777" w:rsidR="00B31A28" w:rsidRPr="00B31A28" w:rsidRDefault="00B31A28" w:rsidP="00B31A28">
      <w:pPr>
        <w:tabs>
          <w:tab w:val="left" w:pos="284"/>
          <w:tab w:val="left" w:pos="709"/>
        </w:tabs>
        <w:spacing w:after="0" w:line="360" w:lineRule="exact"/>
        <w:jc w:val="both"/>
        <w:rPr>
          <w:rFonts w:ascii="Candara" w:eastAsia="Times New Roman" w:hAnsi="Candara" w:cs="Calibri"/>
          <w:b/>
          <w:bCs/>
          <w:color w:val="141618"/>
          <w:sz w:val="28"/>
          <w:szCs w:val="28"/>
          <w:lang w:eastAsia="pt-PT"/>
        </w:rPr>
      </w:pPr>
      <w:r w:rsidRPr="00B31A28">
        <w:rPr>
          <w:rFonts w:ascii="Candara" w:eastAsia="Times New Roman" w:hAnsi="Candara" w:cs="Calibri"/>
          <w:b/>
          <w:bCs/>
          <w:color w:val="141618"/>
          <w:sz w:val="28"/>
          <w:szCs w:val="28"/>
          <w:lang w:eastAsia="pt-PT"/>
        </w:rPr>
        <w:t>Bienvenus</w:t>
      </w:r>
      <w:r w:rsidR="007B54CE">
        <w:rPr>
          <w:rFonts w:ascii="Candara" w:eastAsia="Times New Roman" w:hAnsi="Candara" w:cs="Calibri"/>
          <w:b/>
          <w:bCs/>
          <w:color w:val="141618"/>
          <w:sz w:val="28"/>
          <w:szCs w:val="28"/>
          <w:lang w:eastAsia="pt-PT"/>
        </w:rPr>
        <w:t xml:space="preserve"> </w:t>
      </w:r>
    </w:p>
    <w:p w14:paraId="426403CE" w14:textId="77777777" w:rsidR="004B2D52" w:rsidRPr="007B54CE" w:rsidRDefault="004B2D52" w:rsidP="00B31A28">
      <w:pPr>
        <w:tabs>
          <w:tab w:val="left" w:pos="284"/>
          <w:tab w:val="left" w:pos="709"/>
        </w:tabs>
        <w:spacing w:before="240" w:after="0" w:line="360" w:lineRule="exact"/>
        <w:jc w:val="both"/>
        <w:rPr>
          <w:rFonts w:ascii="Candara" w:eastAsia="Times New Roman" w:hAnsi="Candara" w:cs="Calibri"/>
          <w:b/>
          <w:bCs/>
          <w:color w:val="141618"/>
          <w:sz w:val="28"/>
          <w:szCs w:val="28"/>
          <w:lang w:eastAsia="pt-PT"/>
        </w:rPr>
      </w:pPr>
      <w:r w:rsidRPr="00B31A28">
        <w:rPr>
          <w:rFonts w:ascii="Candara" w:eastAsia="Times New Roman" w:hAnsi="Candara" w:cs="Calibri"/>
          <w:b/>
          <w:bCs/>
          <w:color w:val="141618"/>
          <w:sz w:val="28"/>
          <w:szCs w:val="28"/>
          <w:lang w:eastAsia="pt-PT"/>
        </w:rPr>
        <w:t>9h30 – 10h00</w:t>
      </w:r>
      <w:r w:rsidR="007B54CE">
        <w:rPr>
          <w:rFonts w:ascii="Candara" w:eastAsia="Times New Roman" w:hAnsi="Candara" w:cs="Calibri"/>
          <w:b/>
          <w:bCs/>
          <w:color w:val="141618"/>
          <w:sz w:val="28"/>
          <w:szCs w:val="28"/>
          <w:lang w:eastAsia="pt-PT"/>
        </w:rPr>
        <w:t xml:space="preserve"> </w:t>
      </w:r>
      <w:r w:rsidR="007B54CE" w:rsidRPr="007B54CE">
        <w:rPr>
          <w:rFonts w:ascii="Candara" w:eastAsia="Times New Roman" w:hAnsi="Candara" w:cs="Calibri"/>
          <w:bCs/>
          <w:color w:val="000000"/>
          <w:sz w:val="24"/>
          <w:szCs w:val="24"/>
          <w:lang w:eastAsia="pt-PT"/>
        </w:rPr>
        <w:t>(Auditorium)</w:t>
      </w:r>
    </w:p>
    <w:p w14:paraId="11F2CB2F" w14:textId="77777777" w:rsidR="004B2D52" w:rsidRPr="00B31A28" w:rsidRDefault="004B2D52" w:rsidP="00B31A28">
      <w:pPr>
        <w:tabs>
          <w:tab w:val="left" w:pos="284"/>
          <w:tab w:val="left" w:pos="709"/>
        </w:tabs>
        <w:spacing w:after="0" w:line="360" w:lineRule="exact"/>
        <w:jc w:val="both"/>
        <w:rPr>
          <w:rFonts w:ascii="Candara" w:hAnsi="Candara"/>
          <w:b/>
          <w:sz w:val="28"/>
          <w:szCs w:val="28"/>
          <w:lang w:val="fr-FR"/>
        </w:rPr>
      </w:pPr>
      <w:r w:rsidRPr="004B2D52">
        <w:rPr>
          <w:rFonts w:ascii="Candara" w:eastAsia="Times New Roman" w:hAnsi="Candara" w:cs="Calibri"/>
          <w:b/>
          <w:bCs/>
          <w:color w:val="141618"/>
          <w:sz w:val="28"/>
          <w:szCs w:val="28"/>
          <w:lang w:val="fr-FR" w:eastAsia="pt-PT"/>
        </w:rPr>
        <w:t>Séance introductive</w:t>
      </w:r>
    </w:p>
    <w:p w14:paraId="2A697948" w14:textId="77777777" w:rsidR="004B2D52" w:rsidRPr="00B31A28" w:rsidRDefault="00B31A28" w:rsidP="00C109A1">
      <w:pPr>
        <w:tabs>
          <w:tab w:val="left" w:pos="284"/>
          <w:tab w:val="left" w:pos="709"/>
        </w:tabs>
        <w:spacing w:before="120" w:after="0" w:line="360" w:lineRule="exact"/>
        <w:rPr>
          <w:rFonts w:ascii="Candara" w:hAnsi="Candara"/>
          <w:sz w:val="24"/>
          <w:szCs w:val="24"/>
          <w:lang w:val="fr-FR"/>
        </w:rPr>
      </w:pPr>
      <w:r>
        <w:rPr>
          <w:rFonts w:ascii="Candara" w:hAnsi="Candara"/>
          <w:sz w:val="24"/>
          <w:szCs w:val="24"/>
          <w:lang w:val="fr-FR"/>
        </w:rPr>
        <w:tab/>
      </w:r>
      <w:r w:rsidR="004B2D52" w:rsidRPr="00B31A28">
        <w:rPr>
          <w:rFonts w:ascii="Candara" w:hAnsi="Candara"/>
          <w:sz w:val="24"/>
          <w:szCs w:val="24"/>
          <w:lang w:val="fr-FR"/>
        </w:rPr>
        <w:t>Les nouvelles frontières de l’intégrité académique</w:t>
      </w:r>
    </w:p>
    <w:p w14:paraId="2B5E8345" w14:textId="77777777" w:rsidR="004B2D52" w:rsidRPr="00B31A28" w:rsidRDefault="00B31A28" w:rsidP="00B31A28">
      <w:pPr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 w:rsidR="004B2D52" w:rsidRPr="004B2D52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 xml:space="preserve">Michelle </w:t>
      </w:r>
      <w:proofErr w:type="spellStart"/>
      <w:r w:rsidR="004B2D52" w:rsidRPr="004B2D52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Bergadaà</w:t>
      </w:r>
      <w:proofErr w:type="spellEnd"/>
      <w:r w:rsidR="004B2D52" w:rsidRPr="004B2D52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 xml:space="preserve"> &amp; Paulo Peixoto</w:t>
      </w:r>
    </w:p>
    <w:p w14:paraId="63DEA5D0" w14:textId="77777777" w:rsidR="004B2D52" w:rsidRPr="00B31A28" w:rsidRDefault="004B2D52" w:rsidP="00B31A28">
      <w:pPr>
        <w:tabs>
          <w:tab w:val="left" w:pos="284"/>
          <w:tab w:val="left" w:pos="709"/>
        </w:tabs>
        <w:spacing w:before="240" w:after="0" w:line="360" w:lineRule="exact"/>
        <w:jc w:val="both"/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</w:pPr>
      <w:r w:rsidRPr="004B2D52"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  <w:t>10h00 à 12h00</w:t>
      </w:r>
      <w:r w:rsidR="003F5CBF"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  <w:t xml:space="preserve"> </w:t>
      </w:r>
      <w:r w:rsidR="003F5CBF" w:rsidRPr="003F5CBF">
        <w:rPr>
          <w:rFonts w:ascii="Candara" w:eastAsia="Times New Roman" w:hAnsi="Candara" w:cs="Calibri"/>
          <w:bCs/>
          <w:color w:val="000000"/>
          <w:sz w:val="24"/>
          <w:szCs w:val="24"/>
          <w:lang w:val="fr-FR" w:eastAsia="pt-PT"/>
        </w:rPr>
        <w:t>(Auditorium)</w:t>
      </w:r>
    </w:p>
    <w:p w14:paraId="131E8CA6" w14:textId="77777777" w:rsidR="00D11006" w:rsidRDefault="00D11006" w:rsidP="00D11006">
      <w:pPr>
        <w:shd w:val="clear" w:color="auto" w:fill="D0CECE" w:themeFill="background2" w:themeFillShade="E6"/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</w:pPr>
      <w:r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  <w:t>Session 1</w:t>
      </w:r>
    </w:p>
    <w:p w14:paraId="6F8BFBCB" w14:textId="77777777" w:rsidR="004B2D52" w:rsidRDefault="004B2D52" w:rsidP="00B31A28">
      <w:pPr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</w:pPr>
      <w:r w:rsidRPr="004B2D52"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  <w:t>Les mots pour le dire</w:t>
      </w:r>
    </w:p>
    <w:p w14:paraId="684795C7" w14:textId="77777777" w:rsidR="00621B20" w:rsidRPr="00621B20" w:rsidRDefault="00621B20" w:rsidP="00B31A28">
      <w:pPr>
        <w:tabs>
          <w:tab w:val="left" w:pos="284"/>
          <w:tab w:val="left" w:pos="709"/>
        </w:tabs>
        <w:spacing w:after="0" w:line="360" w:lineRule="exact"/>
        <w:rPr>
          <w:rFonts w:ascii="Candara" w:hAnsi="Candara"/>
          <w:b/>
          <w:sz w:val="24"/>
          <w:szCs w:val="24"/>
          <w:lang w:val="fr-FR"/>
        </w:rPr>
      </w:pPr>
      <w:proofErr w:type="spellStart"/>
      <w:r w:rsidRPr="00621B20">
        <w:rPr>
          <w:rFonts w:ascii="Candara" w:hAnsi="Candara"/>
          <w:b/>
          <w:sz w:val="24"/>
          <w:szCs w:val="24"/>
          <w:lang w:val="fr-FR"/>
        </w:rPr>
        <w:t>Chairperson</w:t>
      </w:r>
      <w:proofErr w:type="spellEnd"/>
      <w:r w:rsidRPr="00621B20">
        <w:rPr>
          <w:rFonts w:ascii="Candara" w:hAnsi="Candara"/>
          <w:b/>
          <w:sz w:val="24"/>
          <w:szCs w:val="24"/>
          <w:lang w:val="fr-FR"/>
        </w:rPr>
        <w:t xml:space="preserve"> | Caroline Rossi</w:t>
      </w:r>
    </w:p>
    <w:p w14:paraId="1D49D706" w14:textId="77777777" w:rsidR="004B2D52" w:rsidRPr="00B31A28" w:rsidRDefault="00B31A28" w:rsidP="006F4367">
      <w:pPr>
        <w:tabs>
          <w:tab w:val="left" w:pos="284"/>
          <w:tab w:val="left" w:pos="709"/>
        </w:tabs>
        <w:spacing w:before="120" w:after="0" w:line="360" w:lineRule="exact"/>
        <w:ind w:left="284" w:hanging="284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 w:rsidR="004B2D52" w:rsidRPr="004B2D52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Pour en finir avec l’inconduite académique :  le contrepoids de la parole performative des sciences de l’intégrité</w:t>
      </w:r>
    </w:p>
    <w:p w14:paraId="34CAD1F4" w14:textId="77777777" w:rsidR="004B2D52" w:rsidRPr="00B31A28" w:rsidRDefault="00B31A28" w:rsidP="00B31A28">
      <w:pPr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 w:rsidR="004B2D52" w:rsidRPr="004B2D52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 xml:space="preserve">Michelle </w:t>
      </w:r>
      <w:proofErr w:type="spellStart"/>
      <w:r w:rsidR="004B2D52" w:rsidRPr="004B2D52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Bergadaà</w:t>
      </w:r>
      <w:proofErr w:type="spellEnd"/>
    </w:p>
    <w:p w14:paraId="63E55023" w14:textId="77777777" w:rsidR="004B2D52" w:rsidRPr="00B31A28" w:rsidRDefault="00B31A28" w:rsidP="006F4367">
      <w:pPr>
        <w:tabs>
          <w:tab w:val="left" w:pos="284"/>
          <w:tab w:val="left" w:pos="709"/>
        </w:tabs>
        <w:spacing w:before="120" w:after="0" w:line="360" w:lineRule="exact"/>
        <w:ind w:left="284" w:hanging="284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 w:rsidR="004B2D52" w:rsidRPr="004B2D52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La protection juridique des lanceurs d’alerte : facteur de persuasion ou de démotivation d’un lancement d’alerte en milieu académique ?</w:t>
      </w:r>
    </w:p>
    <w:p w14:paraId="6F402807" w14:textId="77777777" w:rsidR="00C109A1" w:rsidRDefault="00B31A28" w:rsidP="00C109A1">
      <w:pPr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 w:rsidR="004B2D52" w:rsidRPr="004B2D52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 xml:space="preserve">Ghislaine </w:t>
      </w:r>
      <w:proofErr w:type="spellStart"/>
      <w:r w:rsidR="004B2D52" w:rsidRPr="004B2D52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Alberton</w:t>
      </w:r>
      <w:proofErr w:type="spellEnd"/>
    </w:p>
    <w:p w14:paraId="00A24A34" w14:textId="77777777" w:rsidR="00723681" w:rsidRDefault="00C109A1" w:rsidP="00723681">
      <w:pPr>
        <w:tabs>
          <w:tab w:val="left" w:pos="284"/>
          <w:tab w:val="left" w:pos="709"/>
        </w:tabs>
        <w:spacing w:before="120" w:after="0" w:line="360" w:lineRule="exact"/>
        <w:ind w:left="284" w:hanging="284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 w:rsidR="00723681" w:rsidRPr="003F5CBF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Enjeux liés à l’intégrité sur la voie suisse vers les sciences ouvertes</w:t>
      </w:r>
    </w:p>
    <w:p w14:paraId="6D056682" w14:textId="77777777" w:rsidR="00723681" w:rsidRPr="00834CC2" w:rsidRDefault="00723681" w:rsidP="00723681">
      <w:pPr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color w:val="000000"/>
          <w:sz w:val="24"/>
          <w:szCs w:val="24"/>
          <w:lang w:val="en-US" w:eastAsia="pt-PT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 w:rsidRPr="00834CC2">
        <w:rPr>
          <w:rFonts w:ascii="Candara" w:eastAsia="Times New Roman" w:hAnsi="Candara" w:cs="Calibri"/>
          <w:color w:val="000000"/>
          <w:sz w:val="24"/>
          <w:szCs w:val="24"/>
          <w:lang w:val="en-US" w:eastAsia="pt-PT"/>
        </w:rPr>
        <w:t>Patrick Furrer</w:t>
      </w:r>
    </w:p>
    <w:p w14:paraId="0B4C822B" w14:textId="2206A34E" w:rsidR="004B2D52" w:rsidRPr="00834CC2" w:rsidRDefault="00723681" w:rsidP="00723681">
      <w:pPr>
        <w:tabs>
          <w:tab w:val="left" w:pos="284"/>
          <w:tab w:val="left" w:pos="709"/>
        </w:tabs>
        <w:spacing w:before="120" w:after="0" w:line="360" w:lineRule="exact"/>
        <w:ind w:left="284" w:hanging="284"/>
        <w:rPr>
          <w:rFonts w:ascii="Candara" w:eastAsia="Times New Roman" w:hAnsi="Candara" w:cs="Calibri"/>
          <w:color w:val="000000"/>
          <w:sz w:val="24"/>
          <w:szCs w:val="24"/>
          <w:lang w:val="en-US" w:eastAsia="pt-PT"/>
        </w:rPr>
      </w:pPr>
      <w:r w:rsidRPr="00834CC2">
        <w:rPr>
          <w:rFonts w:ascii="Candara" w:eastAsia="Times New Roman" w:hAnsi="Candara" w:cs="Calibri"/>
          <w:color w:val="000000"/>
          <w:sz w:val="24"/>
          <w:szCs w:val="24"/>
          <w:lang w:val="en-US" w:eastAsia="pt-PT"/>
        </w:rPr>
        <w:tab/>
        <w:t>Poster -  présentation orale de l’article</w:t>
      </w:r>
      <w:r w:rsidR="00F62FB0" w:rsidRPr="00834CC2">
        <w:rPr>
          <w:rFonts w:ascii="Candara" w:eastAsia="Times New Roman" w:hAnsi="Candara" w:cs="Calibri"/>
          <w:color w:val="000000"/>
          <w:sz w:val="24"/>
          <w:szCs w:val="24"/>
          <w:lang w:val="en-US" w:eastAsia="pt-PT"/>
        </w:rPr>
        <w:t xml:space="preserve"> publié </w:t>
      </w:r>
      <w:r w:rsidRPr="00834CC2">
        <w:rPr>
          <w:rFonts w:ascii="Candara" w:eastAsia="Times New Roman" w:hAnsi="Candara" w:cs="Calibri"/>
          <w:color w:val="000000"/>
          <w:sz w:val="24"/>
          <w:szCs w:val="24"/>
          <w:lang w:val="en-US" w:eastAsia="pt-PT"/>
        </w:rPr>
        <w:t>: « Bosom peril” is not “breast cancer”: How weird computer-generated phrases help researchers find scientific publishing fraud</w:t>
      </w:r>
      <w:r w:rsidRPr="00834CC2">
        <w:rPr>
          <w:rFonts w:ascii="Candara" w:eastAsia="Times New Roman" w:hAnsi="Candara" w:cs="Calibri"/>
          <w:i/>
          <w:color w:val="000000"/>
          <w:sz w:val="24"/>
          <w:szCs w:val="24"/>
          <w:lang w:val="en-US" w:eastAsia="pt-PT"/>
        </w:rPr>
        <w:t>"</w:t>
      </w:r>
    </w:p>
    <w:p w14:paraId="112A5536" w14:textId="0AB97898" w:rsidR="00C109A1" w:rsidRDefault="003F5CBF" w:rsidP="00C109A1">
      <w:pPr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 w:rsidRPr="00834CC2">
        <w:rPr>
          <w:rFonts w:ascii="Candara" w:eastAsia="Times New Roman" w:hAnsi="Candara" w:cs="Calibri"/>
          <w:color w:val="000000"/>
          <w:sz w:val="24"/>
          <w:szCs w:val="24"/>
          <w:lang w:val="en-US" w:eastAsia="pt-PT"/>
        </w:rPr>
        <w:tab/>
      </w:r>
      <w:r w:rsidRPr="00834CC2">
        <w:rPr>
          <w:rFonts w:ascii="Candara" w:eastAsia="Times New Roman" w:hAnsi="Candara" w:cs="Calibri"/>
          <w:color w:val="000000"/>
          <w:sz w:val="24"/>
          <w:szCs w:val="24"/>
          <w:lang w:val="en-US" w:eastAsia="pt-PT"/>
        </w:rPr>
        <w:tab/>
      </w:r>
      <w:r w:rsidR="00723681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 xml:space="preserve">Guillaume Cabanac, </w:t>
      </w:r>
      <w:r w:rsidR="00C109A1" w:rsidRPr="00C109A1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 xml:space="preserve">Cyril </w:t>
      </w:r>
      <w:proofErr w:type="spellStart"/>
      <w:r w:rsidR="00C109A1" w:rsidRPr="00C109A1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Labbé</w:t>
      </w:r>
      <w:proofErr w:type="spellEnd"/>
      <w:r w:rsidR="00723681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 xml:space="preserve">, </w:t>
      </w:r>
      <w:r w:rsidR="00723681" w:rsidRPr="00723681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 xml:space="preserve">Alexander </w:t>
      </w:r>
      <w:proofErr w:type="spellStart"/>
      <w:r w:rsidR="00723681" w:rsidRPr="00723681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Magazinov</w:t>
      </w:r>
      <w:proofErr w:type="spellEnd"/>
    </w:p>
    <w:p w14:paraId="2CA712F0" w14:textId="0B2AB65A" w:rsidR="007B54CE" w:rsidRDefault="003F5CBF" w:rsidP="00723681">
      <w:pPr>
        <w:tabs>
          <w:tab w:val="left" w:pos="284"/>
          <w:tab w:val="left" w:pos="709"/>
        </w:tabs>
        <w:spacing w:before="120" w:after="0" w:line="360" w:lineRule="exact"/>
        <w:ind w:left="284" w:hanging="284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</w:p>
    <w:p w14:paraId="208E4453" w14:textId="77777777" w:rsidR="003F5CBF" w:rsidRPr="007B54CE" w:rsidRDefault="003F5CBF" w:rsidP="007B54CE">
      <w:pPr>
        <w:shd w:val="clear" w:color="auto" w:fill="D0CECE" w:themeFill="background2" w:themeFillShade="E6"/>
        <w:tabs>
          <w:tab w:val="left" w:pos="284"/>
          <w:tab w:val="left" w:pos="709"/>
        </w:tabs>
        <w:spacing w:before="240" w:after="0" w:line="360" w:lineRule="exact"/>
        <w:jc w:val="both"/>
        <w:rPr>
          <w:rFonts w:ascii="Candara" w:eastAsia="Times New Roman" w:hAnsi="Candara" w:cs="Calibri"/>
          <w:b/>
          <w:bCs/>
          <w:color w:val="000000"/>
          <w:sz w:val="28"/>
          <w:szCs w:val="28"/>
          <w:lang w:eastAsia="pt-PT"/>
        </w:rPr>
      </w:pPr>
      <w:r w:rsidRPr="004B2D52">
        <w:rPr>
          <w:rFonts w:ascii="Candara" w:eastAsia="Times New Roman" w:hAnsi="Candara" w:cs="Calibri"/>
          <w:b/>
          <w:bCs/>
          <w:color w:val="000000"/>
          <w:sz w:val="28"/>
          <w:szCs w:val="28"/>
          <w:lang w:eastAsia="pt-PT"/>
        </w:rPr>
        <w:t>10h00 à 12h00</w:t>
      </w:r>
      <w:r w:rsidR="007B54CE" w:rsidRPr="007B54CE">
        <w:rPr>
          <w:rFonts w:ascii="Candara" w:eastAsia="Times New Roman" w:hAnsi="Candara" w:cs="Calibri"/>
          <w:b/>
          <w:bCs/>
          <w:color w:val="000000"/>
          <w:sz w:val="28"/>
          <w:szCs w:val="28"/>
          <w:lang w:eastAsia="pt-PT"/>
        </w:rPr>
        <w:t xml:space="preserve"> </w:t>
      </w:r>
      <w:r w:rsidR="007B54CE" w:rsidRPr="007B54CE">
        <w:rPr>
          <w:rFonts w:ascii="Candara" w:eastAsia="Times New Roman" w:hAnsi="Candara" w:cs="Calibri"/>
          <w:bCs/>
          <w:color w:val="000000"/>
          <w:sz w:val="24"/>
          <w:szCs w:val="24"/>
          <w:lang w:eastAsia="pt-PT"/>
        </w:rPr>
        <w:t xml:space="preserve">(Salle J. M. </w:t>
      </w:r>
      <w:r w:rsidR="007B54CE">
        <w:rPr>
          <w:rFonts w:ascii="Candara" w:eastAsia="Times New Roman" w:hAnsi="Candara" w:cs="Calibri"/>
          <w:bCs/>
          <w:color w:val="000000"/>
          <w:sz w:val="24"/>
          <w:szCs w:val="24"/>
          <w:lang w:eastAsia="pt-PT"/>
        </w:rPr>
        <w:t>Keynes</w:t>
      </w:r>
      <w:r w:rsidR="007B54CE" w:rsidRPr="007B54CE">
        <w:rPr>
          <w:rFonts w:ascii="Candara" w:eastAsia="Times New Roman" w:hAnsi="Candara" w:cs="Calibri"/>
          <w:bCs/>
          <w:color w:val="000000"/>
          <w:sz w:val="24"/>
          <w:szCs w:val="24"/>
          <w:lang w:eastAsia="pt-PT"/>
        </w:rPr>
        <w:t>)</w:t>
      </w:r>
    </w:p>
    <w:p w14:paraId="5875EED5" w14:textId="11DE079B" w:rsidR="00D11006" w:rsidRDefault="00D11006" w:rsidP="007B54CE">
      <w:pPr>
        <w:shd w:val="clear" w:color="auto" w:fill="D0CECE" w:themeFill="background2" w:themeFillShade="E6"/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</w:pPr>
      <w:r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  <w:t>Session 2</w:t>
      </w:r>
    </w:p>
    <w:p w14:paraId="0CDFF467" w14:textId="3F5836CC" w:rsidR="003F5CBF" w:rsidRDefault="007B54CE" w:rsidP="007B54CE">
      <w:pPr>
        <w:shd w:val="clear" w:color="auto" w:fill="D0CECE" w:themeFill="background2" w:themeFillShade="E6"/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</w:pPr>
      <w:r w:rsidRPr="007B54CE"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  <w:t>La fabrique de doctorants et le risque de thèses de complaisance</w:t>
      </w:r>
    </w:p>
    <w:p w14:paraId="06AFDB81" w14:textId="77777777" w:rsidR="00621B20" w:rsidRPr="00B31A28" w:rsidRDefault="00621B20" w:rsidP="00621B20">
      <w:pPr>
        <w:shd w:val="clear" w:color="auto" w:fill="D0CECE" w:themeFill="background2" w:themeFillShade="E6"/>
        <w:tabs>
          <w:tab w:val="left" w:pos="284"/>
          <w:tab w:val="left" w:pos="709"/>
        </w:tabs>
        <w:spacing w:after="0" w:line="360" w:lineRule="exact"/>
        <w:rPr>
          <w:rFonts w:ascii="Candara" w:hAnsi="Candara"/>
          <w:b/>
          <w:sz w:val="28"/>
          <w:szCs w:val="28"/>
          <w:lang w:val="fr-FR"/>
        </w:rPr>
      </w:pPr>
      <w:proofErr w:type="spellStart"/>
      <w:r w:rsidRPr="00621B20">
        <w:rPr>
          <w:rFonts w:ascii="Candara" w:hAnsi="Candara"/>
          <w:b/>
          <w:sz w:val="24"/>
          <w:szCs w:val="24"/>
          <w:lang w:val="fr-FR"/>
        </w:rPr>
        <w:lastRenderedPageBreak/>
        <w:t>Chairperson</w:t>
      </w:r>
      <w:proofErr w:type="spellEnd"/>
      <w:r w:rsidRPr="00621B20">
        <w:rPr>
          <w:rFonts w:ascii="Candara" w:hAnsi="Candara"/>
          <w:b/>
          <w:sz w:val="24"/>
          <w:szCs w:val="24"/>
          <w:lang w:val="fr-FR"/>
        </w:rPr>
        <w:t xml:space="preserve"> |</w:t>
      </w:r>
      <w:r w:rsidR="009D3ABF">
        <w:rPr>
          <w:rFonts w:ascii="Candara" w:hAnsi="Candara"/>
          <w:b/>
          <w:sz w:val="24"/>
          <w:szCs w:val="24"/>
          <w:lang w:val="fr-FR"/>
        </w:rPr>
        <w:t xml:space="preserve"> </w:t>
      </w:r>
      <w:r w:rsidR="009D3ABF" w:rsidRPr="009D3ABF">
        <w:rPr>
          <w:rFonts w:ascii="Candara" w:hAnsi="Candara"/>
          <w:b/>
          <w:sz w:val="24"/>
          <w:szCs w:val="24"/>
          <w:lang w:val="fr-FR"/>
        </w:rPr>
        <w:t>Philippe Brunet</w:t>
      </w:r>
    </w:p>
    <w:p w14:paraId="23848D4D" w14:textId="77777777" w:rsidR="003F5CBF" w:rsidRPr="00B31A28" w:rsidRDefault="003F5CBF" w:rsidP="006F4367">
      <w:pPr>
        <w:shd w:val="clear" w:color="auto" w:fill="D0CECE" w:themeFill="background2" w:themeFillShade="E6"/>
        <w:tabs>
          <w:tab w:val="left" w:pos="284"/>
          <w:tab w:val="left" w:pos="709"/>
        </w:tabs>
        <w:spacing w:before="120" w:after="0" w:line="360" w:lineRule="exact"/>
        <w:ind w:left="284" w:hanging="284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 w:rsidR="007B54CE" w:rsidRPr="007B54CE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Diriger une thèse doctorale : une activité responsable ou aléatoire en contexte universitaire camerounais ?</w:t>
      </w:r>
    </w:p>
    <w:p w14:paraId="2F2D879C" w14:textId="77777777" w:rsidR="003F5CBF" w:rsidRPr="00B31A28" w:rsidRDefault="003F5CBF" w:rsidP="007B54CE">
      <w:pPr>
        <w:shd w:val="clear" w:color="auto" w:fill="D0CECE" w:themeFill="background2" w:themeFillShade="E6"/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 w:rsidR="007B54CE" w:rsidRPr="007B54CE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 xml:space="preserve">Emmanuel </w:t>
      </w:r>
      <w:proofErr w:type="spellStart"/>
      <w:r w:rsidR="007B54CE" w:rsidRPr="007B54CE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Kamdem</w:t>
      </w:r>
      <w:proofErr w:type="spellEnd"/>
    </w:p>
    <w:p w14:paraId="00B82DD6" w14:textId="77777777" w:rsidR="003F5CBF" w:rsidRPr="00B31A28" w:rsidRDefault="003F5CBF" w:rsidP="006F4367">
      <w:pPr>
        <w:shd w:val="clear" w:color="auto" w:fill="D0CECE" w:themeFill="background2" w:themeFillShade="E6"/>
        <w:tabs>
          <w:tab w:val="left" w:pos="284"/>
          <w:tab w:val="left" w:pos="709"/>
        </w:tabs>
        <w:spacing w:before="120" w:after="0" w:line="360" w:lineRule="exact"/>
        <w:ind w:left="284" w:hanging="284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 w:rsidR="007B54CE" w:rsidRPr="007B54CE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Prévalence et évolution des conduites frauduleuses chez les étudiants de master et doctorat : la vision des responsables académiques</w:t>
      </w:r>
    </w:p>
    <w:p w14:paraId="34C32D21" w14:textId="77777777" w:rsidR="003F5CBF" w:rsidRPr="00834CC2" w:rsidRDefault="003F5CBF" w:rsidP="007B54CE">
      <w:pPr>
        <w:shd w:val="clear" w:color="auto" w:fill="D0CECE" w:themeFill="background2" w:themeFillShade="E6"/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color w:val="000000"/>
          <w:sz w:val="24"/>
          <w:szCs w:val="24"/>
          <w:lang w:val="en-US" w:eastAsia="pt-PT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 w:rsidR="007B54CE" w:rsidRPr="00834CC2">
        <w:rPr>
          <w:rFonts w:ascii="Candara" w:eastAsia="Times New Roman" w:hAnsi="Candara" w:cs="Calibri"/>
          <w:color w:val="000000"/>
          <w:sz w:val="24"/>
          <w:szCs w:val="24"/>
          <w:lang w:val="en-US" w:eastAsia="pt-PT"/>
        </w:rPr>
        <w:t>Cinta Gallent Torres &amp; Rubén Comas Forgas</w:t>
      </w:r>
    </w:p>
    <w:p w14:paraId="3EA72248" w14:textId="77777777" w:rsidR="003F5CBF" w:rsidRDefault="003F5CBF" w:rsidP="006F4367">
      <w:pPr>
        <w:shd w:val="clear" w:color="auto" w:fill="D0CECE" w:themeFill="background2" w:themeFillShade="E6"/>
        <w:tabs>
          <w:tab w:val="left" w:pos="284"/>
          <w:tab w:val="left" w:pos="709"/>
        </w:tabs>
        <w:spacing w:before="120" w:after="0" w:line="360" w:lineRule="exact"/>
        <w:ind w:left="284" w:hanging="284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 w:rsidRPr="00834CC2">
        <w:rPr>
          <w:rFonts w:ascii="Candara" w:eastAsia="Times New Roman" w:hAnsi="Candara" w:cs="Calibri"/>
          <w:color w:val="000000"/>
          <w:sz w:val="24"/>
          <w:szCs w:val="24"/>
          <w:lang w:val="en-US" w:eastAsia="pt-PT"/>
        </w:rPr>
        <w:tab/>
      </w:r>
      <w:r w:rsidR="007B54CE" w:rsidRPr="007B54CE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Les thèses de complaisance : de l’acceptabilité d’un écart à l’intégrité académique</w:t>
      </w:r>
    </w:p>
    <w:p w14:paraId="2CDAFA96" w14:textId="77777777" w:rsidR="003F5CBF" w:rsidRPr="007B54CE" w:rsidRDefault="003F5CBF" w:rsidP="007B54CE">
      <w:pPr>
        <w:shd w:val="clear" w:color="auto" w:fill="D0CECE" w:themeFill="background2" w:themeFillShade="E6"/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 w:rsidR="007B54CE" w:rsidRPr="007B54CE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 xml:space="preserve">David Malec, Magali </w:t>
      </w:r>
      <w:proofErr w:type="spellStart"/>
      <w:r w:rsidR="007B54CE" w:rsidRPr="007B54CE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Bringuier</w:t>
      </w:r>
      <w:proofErr w:type="spellEnd"/>
      <w:r w:rsidR="007B54CE" w:rsidRPr="007B54CE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 xml:space="preserve">, Evelyne </w:t>
      </w:r>
      <w:proofErr w:type="spellStart"/>
      <w:r w:rsidR="007B54CE" w:rsidRPr="007B54CE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Decullier</w:t>
      </w:r>
      <w:proofErr w:type="spellEnd"/>
      <w:r w:rsidR="007B54CE" w:rsidRPr="007B54CE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 xml:space="preserve"> et Jacques Py</w:t>
      </w:r>
    </w:p>
    <w:p w14:paraId="67CC2727" w14:textId="77777777" w:rsidR="003F5CBF" w:rsidRDefault="003F5CBF" w:rsidP="006F4367">
      <w:pPr>
        <w:shd w:val="clear" w:color="auto" w:fill="D0CECE" w:themeFill="background2" w:themeFillShade="E6"/>
        <w:tabs>
          <w:tab w:val="left" w:pos="284"/>
          <w:tab w:val="left" w:pos="709"/>
        </w:tabs>
        <w:spacing w:before="120" w:after="0" w:line="360" w:lineRule="exact"/>
        <w:ind w:left="284" w:hanging="284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 w:rsidRPr="007B54CE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 w:rsidR="007B54CE" w:rsidRPr="007B54CE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La thèse de doctorat et la dimension préliminaire de l’écriture</w:t>
      </w:r>
    </w:p>
    <w:p w14:paraId="1E06FB21" w14:textId="77777777" w:rsidR="003F5CBF" w:rsidRDefault="003F5CBF" w:rsidP="007B54CE">
      <w:pPr>
        <w:shd w:val="clear" w:color="auto" w:fill="D0CECE" w:themeFill="background2" w:themeFillShade="E6"/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proofErr w:type="spellStart"/>
      <w:r w:rsidR="007B54CE" w:rsidRPr="007B54CE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Rossen</w:t>
      </w:r>
      <w:proofErr w:type="spellEnd"/>
      <w:r w:rsidR="007B54CE" w:rsidRPr="007B54CE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="007B54CE" w:rsidRPr="007B54CE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Tzanev</w:t>
      </w:r>
      <w:proofErr w:type="spellEnd"/>
      <w:r w:rsidR="007B54CE" w:rsidRPr="007B54CE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="007B54CE" w:rsidRPr="007B54CE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Roussev</w:t>
      </w:r>
      <w:proofErr w:type="spellEnd"/>
    </w:p>
    <w:p w14:paraId="0CDCF36A" w14:textId="77777777" w:rsidR="007B54CE" w:rsidRDefault="007B54CE" w:rsidP="007B54CE">
      <w:pPr>
        <w:shd w:val="clear" w:color="auto" w:fill="FFFFFF" w:themeFill="background1"/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</w:p>
    <w:p w14:paraId="1372D57E" w14:textId="77777777" w:rsidR="004B2D52" w:rsidRPr="007B54CE" w:rsidRDefault="007B54CE" w:rsidP="007B54CE">
      <w:pPr>
        <w:shd w:val="clear" w:color="auto" w:fill="767171" w:themeFill="background2" w:themeFillShade="80"/>
        <w:spacing w:before="240" w:after="240" w:line="360" w:lineRule="exact"/>
        <w:jc w:val="center"/>
        <w:rPr>
          <w:rFonts w:ascii="Candara" w:eastAsia="Times New Roman" w:hAnsi="Candara" w:cs="Calibri"/>
          <w:b/>
          <w:bCs/>
          <w:color w:val="FFFFFF" w:themeColor="background1"/>
          <w:sz w:val="28"/>
          <w:szCs w:val="28"/>
          <w:lang w:val="fr-FR" w:eastAsia="pt-PT"/>
        </w:rPr>
      </w:pPr>
      <w:r w:rsidRPr="004B2D52">
        <w:rPr>
          <w:rFonts w:ascii="Candara" w:eastAsia="Times New Roman" w:hAnsi="Candara" w:cs="Calibri"/>
          <w:b/>
          <w:bCs/>
          <w:color w:val="FFFFFF" w:themeColor="background1"/>
          <w:sz w:val="28"/>
          <w:szCs w:val="28"/>
          <w:lang w:val="fr-FR" w:eastAsia="pt-PT"/>
        </w:rPr>
        <w:t>Déjeuner 12h00- 13h30</w:t>
      </w:r>
    </w:p>
    <w:p w14:paraId="37750E27" w14:textId="77777777" w:rsidR="00CB25B0" w:rsidRPr="00B31A28" w:rsidRDefault="00CB25B0" w:rsidP="00CB25B0">
      <w:pPr>
        <w:tabs>
          <w:tab w:val="left" w:pos="284"/>
          <w:tab w:val="left" w:pos="709"/>
        </w:tabs>
        <w:spacing w:before="240" w:after="0" w:line="360" w:lineRule="exact"/>
        <w:jc w:val="both"/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</w:pPr>
      <w:r w:rsidRPr="004B2D52"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  <w:t>1</w:t>
      </w:r>
      <w:r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  <w:t>3</w:t>
      </w:r>
      <w:r w:rsidRPr="004B2D52"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  <w:t>h</w:t>
      </w:r>
      <w:r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  <w:t>3</w:t>
      </w:r>
      <w:r w:rsidRPr="004B2D52"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  <w:t>0 à 1</w:t>
      </w:r>
      <w:r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  <w:t>5</w:t>
      </w:r>
      <w:r w:rsidRPr="004B2D52"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  <w:t>h00</w:t>
      </w:r>
      <w:r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  <w:t xml:space="preserve"> </w:t>
      </w:r>
      <w:r w:rsidRPr="003F5CBF">
        <w:rPr>
          <w:rFonts w:ascii="Candara" w:eastAsia="Times New Roman" w:hAnsi="Candara" w:cs="Calibri"/>
          <w:bCs/>
          <w:color w:val="000000"/>
          <w:sz w:val="24"/>
          <w:szCs w:val="24"/>
          <w:lang w:val="fr-FR" w:eastAsia="pt-PT"/>
        </w:rPr>
        <w:t>(Auditorium)</w:t>
      </w:r>
    </w:p>
    <w:p w14:paraId="778E4C91" w14:textId="40743985" w:rsidR="00D11006" w:rsidRDefault="00D11006" w:rsidP="00D11006">
      <w:pPr>
        <w:shd w:val="clear" w:color="auto" w:fill="D0CECE" w:themeFill="background2" w:themeFillShade="E6"/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</w:pPr>
      <w:r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  <w:t>Session 3</w:t>
      </w:r>
    </w:p>
    <w:p w14:paraId="19739181" w14:textId="77777777" w:rsidR="001D5076" w:rsidRPr="001D5076" w:rsidRDefault="001D5076" w:rsidP="00621B20">
      <w:pPr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</w:pPr>
      <w:r w:rsidRPr="001D5076"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  <w:t xml:space="preserve">Méconduites académiques et tolérance </w:t>
      </w:r>
    </w:p>
    <w:p w14:paraId="1DF5183F" w14:textId="01A1C11B" w:rsidR="00621B20" w:rsidRPr="00B31A28" w:rsidRDefault="00621B20" w:rsidP="00621B20">
      <w:pPr>
        <w:tabs>
          <w:tab w:val="left" w:pos="284"/>
          <w:tab w:val="left" w:pos="709"/>
        </w:tabs>
        <w:spacing w:after="0" w:line="360" w:lineRule="exact"/>
        <w:rPr>
          <w:rFonts w:ascii="Candara" w:hAnsi="Candara"/>
          <w:b/>
          <w:sz w:val="28"/>
          <w:szCs w:val="28"/>
          <w:lang w:val="fr-FR"/>
        </w:rPr>
      </w:pPr>
      <w:proofErr w:type="spellStart"/>
      <w:r w:rsidRPr="00621B20">
        <w:rPr>
          <w:rFonts w:ascii="Candara" w:hAnsi="Candara"/>
          <w:b/>
          <w:sz w:val="24"/>
          <w:szCs w:val="24"/>
          <w:lang w:val="fr-FR"/>
        </w:rPr>
        <w:t>Chairperson</w:t>
      </w:r>
      <w:proofErr w:type="spellEnd"/>
      <w:r w:rsidRPr="00621B20">
        <w:rPr>
          <w:rFonts w:ascii="Candara" w:hAnsi="Candara"/>
          <w:b/>
          <w:sz w:val="24"/>
          <w:szCs w:val="24"/>
          <w:lang w:val="fr-FR"/>
        </w:rPr>
        <w:t xml:space="preserve"> |</w:t>
      </w:r>
      <w:r w:rsidR="009D3ABF">
        <w:rPr>
          <w:rFonts w:ascii="Candara" w:hAnsi="Candara"/>
          <w:b/>
          <w:sz w:val="24"/>
          <w:szCs w:val="24"/>
          <w:lang w:val="fr-FR"/>
        </w:rPr>
        <w:t xml:space="preserve"> </w:t>
      </w:r>
      <w:r w:rsidR="009D3ABF" w:rsidRPr="009D3ABF">
        <w:rPr>
          <w:rFonts w:ascii="Candara" w:hAnsi="Candara"/>
          <w:b/>
          <w:sz w:val="24"/>
          <w:szCs w:val="24"/>
          <w:lang w:val="fr-FR"/>
        </w:rPr>
        <w:t>Bernard Reber</w:t>
      </w:r>
    </w:p>
    <w:p w14:paraId="5EAFFB88" w14:textId="77777777" w:rsidR="00CB25B0" w:rsidRPr="00B31A28" w:rsidRDefault="00CB25B0" w:rsidP="006F4367">
      <w:pPr>
        <w:tabs>
          <w:tab w:val="left" w:pos="284"/>
          <w:tab w:val="left" w:pos="709"/>
        </w:tabs>
        <w:spacing w:before="120" w:after="0" w:line="360" w:lineRule="exact"/>
        <w:ind w:left="284" w:hanging="284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 w:rsidRPr="00CB25B0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Formation et transformations de l’esprit scientifique 1934-2022</w:t>
      </w:r>
    </w:p>
    <w:p w14:paraId="205177A9" w14:textId="77777777" w:rsidR="00CB25B0" w:rsidRPr="00B31A28" w:rsidRDefault="00CB25B0" w:rsidP="00CB25B0">
      <w:pPr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 w:rsidRPr="00CB25B0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 xml:space="preserve">Sarah </w:t>
      </w:r>
      <w:proofErr w:type="spellStart"/>
      <w:r w:rsidRPr="00CB25B0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Carvallo</w:t>
      </w:r>
      <w:proofErr w:type="spellEnd"/>
    </w:p>
    <w:p w14:paraId="70684D68" w14:textId="77777777" w:rsidR="00CB25B0" w:rsidRPr="00B31A28" w:rsidRDefault="00CB25B0" w:rsidP="006F4367">
      <w:pPr>
        <w:tabs>
          <w:tab w:val="left" w:pos="284"/>
          <w:tab w:val="left" w:pos="709"/>
        </w:tabs>
        <w:spacing w:before="120" w:after="0" w:line="360" w:lineRule="exact"/>
        <w:ind w:left="284" w:hanging="284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 w:rsidRPr="00CB25B0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Éthique de la recherche internationale. Énoncé du problèm</w:t>
      </w: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 xml:space="preserve">e de l'ambivalence du tricheur </w:t>
      </w:r>
      <w:r w:rsidRPr="00CB25B0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et analyse de la situation</w:t>
      </w:r>
    </w:p>
    <w:p w14:paraId="6C6E85C4" w14:textId="77777777" w:rsidR="00CB25B0" w:rsidRDefault="00CB25B0" w:rsidP="00CB25B0">
      <w:pPr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 w:rsidRPr="00CB25B0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Ignace Haas</w:t>
      </w:r>
    </w:p>
    <w:p w14:paraId="670E9B20" w14:textId="77777777" w:rsidR="00CB25B0" w:rsidRDefault="00CB25B0" w:rsidP="006F4367">
      <w:pPr>
        <w:tabs>
          <w:tab w:val="left" w:pos="284"/>
          <w:tab w:val="left" w:pos="709"/>
        </w:tabs>
        <w:spacing w:before="120" w:after="0" w:line="360" w:lineRule="exact"/>
        <w:ind w:left="284" w:hanging="284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 w:rsidRPr="00CB25B0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La « zone grise » : nouveaux aspects d’une tension ancienne</w:t>
      </w:r>
    </w:p>
    <w:p w14:paraId="3661FC42" w14:textId="30152316" w:rsidR="00CB25B0" w:rsidRDefault="00CB25B0" w:rsidP="00CB25B0">
      <w:pPr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 w:rsidR="001D5076" w:rsidRPr="0025711B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Hélène Merlin-</w:t>
      </w:r>
      <w:proofErr w:type="spellStart"/>
      <w:r w:rsidR="001D5076" w:rsidRPr="0025711B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Kajman</w:t>
      </w:r>
      <w:proofErr w:type="spellEnd"/>
    </w:p>
    <w:p w14:paraId="68173D73" w14:textId="77777777" w:rsidR="00CB25B0" w:rsidRPr="007B54CE" w:rsidRDefault="00CB25B0" w:rsidP="00CB25B0">
      <w:pPr>
        <w:shd w:val="clear" w:color="auto" w:fill="D0CECE" w:themeFill="background2" w:themeFillShade="E6"/>
        <w:tabs>
          <w:tab w:val="left" w:pos="284"/>
          <w:tab w:val="left" w:pos="709"/>
        </w:tabs>
        <w:spacing w:before="240" w:after="0" w:line="360" w:lineRule="exact"/>
        <w:jc w:val="both"/>
        <w:rPr>
          <w:rFonts w:ascii="Candara" w:eastAsia="Times New Roman" w:hAnsi="Candara" w:cs="Calibri"/>
          <w:b/>
          <w:bCs/>
          <w:color w:val="000000"/>
          <w:sz w:val="28"/>
          <w:szCs w:val="28"/>
          <w:lang w:eastAsia="pt-PT"/>
        </w:rPr>
      </w:pPr>
      <w:r w:rsidRPr="004B2D52">
        <w:rPr>
          <w:rFonts w:ascii="Candara" w:eastAsia="Times New Roman" w:hAnsi="Candara" w:cs="Calibri"/>
          <w:b/>
          <w:bCs/>
          <w:color w:val="000000"/>
          <w:sz w:val="28"/>
          <w:szCs w:val="28"/>
          <w:lang w:eastAsia="pt-PT"/>
        </w:rPr>
        <w:t>1</w:t>
      </w:r>
      <w:r>
        <w:rPr>
          <w:rFonts w:ascii="Candara" w:eastAsia="Times New Roman" w:hAnsi="Candara" w:cs="Calibri"/>
          <w:b/>
          <w:bCs/>
          <w:color w:val="000000"/>
          <w:sz w:val="28"/>
          <w:szCs w:val="28"/>
          <w:lang w:eastAsia="pt-PT"/>
        </w:rPr>
        <w:t>3</w:t>
      </w:r>
      <w:r w:rsidRPr="004B2D52">
        <w:rPr>
          <w:rFonts w:ascii="Candara" w:eastAsia="Times New Roman" w:hAnsi="Candara" w:cs="Calibri"/>
          <w:b/>
          <w:bCs/>
          <w:color w:val="000000"/>
          <w:sz w:val="28"/>
          <w:szCs w:val="28"/>
          <w:lang w:eastAsia="pt-PT"/>
        </w:rPr>
        <w:t>h</w:t>
      </w:r>
      <w:r>
        <w:rPr>
          <w:rFonts w:ascii="Candara" w:eastAsia="Times New Roman" w:hAnsi="Candara" w:cs="Calibri"/>
          <w:b/>
          <w:bCs/>
          <w:color w:val="000000"/>
          <w:sz w:val="28"/>
          <w:szCs w:val="28"/>
          <w:lang w:eastAsia="pt-PT"/>
        </w:rPr>
        <w:t>3</w:t>
      </w:r>
      <w:r w:rsidRPr="004B2D52">
        <w:rPr>
          <w:rFonts w:ascii="Candara" w:eastAsia="Times New Roman" w:hAnsi="Candara" w:cs="Calibri"/>
          <w:b/>
          <w:bCs/>
          <w:color w:val="000000"/>
          <w:sz w:val="28"/>
          <w:szCs w:val="28"/>
          <w:lang w:eastAsia="pt-PT"/>
        </w:rPr>
        <w:t>0 à 1</w:t>
      </w:r>
      <w:r>
        <w:rPr>
          <w:rFonts w:ascii="Candara" w:eastAsia="Times New Roman" w:hAnsi="Candara" w:cs="Calibri"/>
          <w:b/>
          <w:bCs/>
          <w:color w:val="000000"/>
          <w:sz w:val="28"/>
          <w:szCs w:val="28"/>
          <w:lang w:eastAsia="pt-PT"/>
        </w:rPr>
        <w:t>5</w:t>
      </w:r>
      <w:r w:rsidRPr="004B2D52">
        <w:rPr>
          <w:rFonts w:ascii="Candara" w:eastAsia="Times New Roman" w:hAnsi="Candara" w:cs="Calibri"/>
          <w:b/>
          <w:bCs/>
          <w:color w:val="000000"/>
          <w:sz w:val="28"/>
          <w:szCs w:val="28"/>
          <w:lang w:eastAsia="pt-PT"/>
        </w:rPr>
        <w:t>h00</w:t>
      </w:r>
      <w:r w:rsidRPr="007B54CE">
        <w:rPr>
          <w:rFonts w:ascii="Candara" w:eastAsia="Times New Roman" w:hAnsi="Candara" w:cs="Calibri"/>
          <w:b/>
          <w:bCs/>
          <w:color w:val="000000"/>
          <w:sz w:val="28"/>
          <w:szCs w:val="28"/>
          <w:lang w:eastAsia="pt-PT"/>
        </w:rPr>
        <w:t xml:space="preserve"> </w:t>
      </w:r>
      <w:r w:rsidRPr="007B54CE">
        <w:rPr>
          <w:rFonts w:ascii="Candara" w:eastAsia="Times New Roman" w:hAnsi="Candara" w:cs="Calibri"/>
          <w:bCs/>
          <w:color w:val="000000"/>
          <w:sz w:val="24"/>
          <w:szCs w:val="24"/>
          <w:lang w:eastAsia="pt-PT"/>
        </w:rPr>
        <w:t xml:space="preserve">(Salle J. M. </w:t>
      </w:r>
      <w:r>
        <w:rPr>
          <w:rFonts w:ascii="Candara" w:eastAsia="Times New Roman" w:hAnsi="Candara" w:cs="Calibri"/>
          <w:bCs/>
          <w:color w:val="000000"/>
          <w:sz w:val="24"/>
          <w:szCs w:val="24"/>
          <w:lang w:eastAsia="pt-PT"/>
        </w:rPr>
        <w:t>Keynes</w:t>
      </w:r>
      <w:r w:rsidRPr="007B54CE">
        <w:rPr>
          <w:rFonts w:ascii="Candara" w:eastAsia="Times New Roman" w:hAnsi="Candara" w:cs="Calibri"/>
          <w:bCs/>
          <w:color w:val="000000"/>
          <w:sz w:val="24"/>
          <w:szCs w:val="24"/>
          <w:lang w:eastAsia="pt-PT"/>
        </w:rPr>
        <w:t>)</w:t>
      </w:r>
    </w:p>
    <w:p w14:paraId="5E9D5DEF" w14:textId="77777777" w:rsidR="00CB25B0" w:rsidRDefault="00CB25B0" w:rsidP="00CB25B0">
      <w:pPr>
        <w:shd w:val="clear" w:color="auto" w:fill="D0CECE" w:themeFill="background2" w:themeFillShade="E6"/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</w:pPr>
      <w:r w:rsidRPr="00CB25B0"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  <w:t>Professionnalisation de la recherche… et de la délinquance</w:t>
      </w:r>
    </w:p>
    <w:p w14:paraId="45CF6C99" w14:textId="77777777" w:rsidR="00D11006" w:rsidRDefault="00D11006" w:rsidP="00621B20">
      <w:pPr>
        <w:shd w:val="clear" w:color="auto" w:fill="D0CECE" w:themeFill="background2" w:themeFillShade="E6"/>
        <w:tabs>
          <w:tab w:val="left" w:pos="284"/>
          <w:tab w:val="left" w:pos="709"/>
        </w:tabs>
        <w:spacing w:after="0" w:line="360" w:lineRule="exact"/>
        <w:rPr>
          <w:rFonts w:ascii="Candara" w:hAnsi="Candara"/>
          <w:b/>
          <w:sz w:val="24"/>
          <w:szCs w:val="24"/>
          <w:lang w:val="fr-FR"/>
        </w:rPr>
      </w:pPr>
      <w:r>
        <w:rPr>
          <w:rFonts w:ascii="Candara" w:hAnsi="Candara"/>
          <w:b/>
          <w:sz w:val="24"/>
          <w:szCs w:val="24"/>
          <w:lang w:val="fr-FR"/>
        </w:rPr>
        <w:t>Session4</w:t>
      </w:r>
    </w:p>
    <w:p w14:paraId="56298F03" w14:textId="4185F5C9" w:rsidR="00621B20" w:rsidRPr="00B31A28" w:rsidRDefault="00621B20" w:rsidP="00621B20">
      <w:pPr>
        <w:shd w:val="clear" w:color="auto" w:fill="D0CECE" w:themeFill="background2" w:themeFillShade="E6"/>
        <w:tabs>
          <w:tab w:val="left" w:pos="284"/>
          <w:tab w:val="left" w:pos="709"/>
        </w:tabs>
        <w:spacing w:after="0" w:line="360" w:lineRule="exact"/>
        <w:rPr>
          <w:rFonts w:ascii="Candara" w:hAnsi="Candara"/>
          <w:b/>
          <w:sz w:val="28"/>
          <w:szCs w:val="28"/>
          <w:lang w:val="fr-FR"/>
        </w:rPr>
      </w:pPr>
      <w:proofErr w:type="spellStart"/>
      <w:r w:rsidRPr="00621B20">
        <w:rPr>
          <w:rFonts w:ascii="Candara" w:hAnsi="Candara"/>
          <w:b/>
          <w:sz w:val="24"/>
          <w:szCs w:val="24"/>
          <w:lang w:val="fr-FR"/>
        </w:rPr>
        <w:t>Chairperson</w:t>
      </w:r>
      <w:proofErr w:type="spellEnd"/>
      <w:r w:rsidRPr="00621B20">
        <w:rPr>
          <w:rFonts w:ascii="Candara" w:hAnsi="Candara"/>
          <w:b/>
          <w:sz w:val="24"/>
          <w:szCs w:val="24"/>
          <w:lang w:val="fr-FR"/>
        </w:rPr>
        <w:t xml:space="preserve"> |</w:t>
      </w:r>
      <w:r w:rsidR="009D3ABF">
        <w:rPr>
          <w:rFonts w:ascii="Candara" w:hAnsi="Candara"/>
          <w:b/>
          <w:sz w:val="24"/>
          <w:szCs w:val="24"/>
          <w:lang w:val="fr-FR"/>
        </w:rPr>
        <w:t xml:space="preserve"> </w:t>
      </w:r>
      <w:r w:rsidR="009D3ABF" w:rsidRPr="009D3ABF">
        <w:rPr>
          <w:rFonts w:ascii="Candara" w:hAnsi="Candara"/>
          <w:b/>
          <w:sz w:val="24"/>
          <w:szCs w:val="24"/>
          <w:lang w:val="fr-FR"/>
        </w:rPr>
        <w:t>Gwenaële Rot</w:t>
      </w:r>
    </w:p>
    <w:p w14:paraId="1360433B" w14:textId="77777777" w:rsidR="00CB25B0" w:rsidRPr="00B31A28" w:rsidRDefault="00CB25B0" w:rsidP="006F4367">
      <w:pPr>
        <w:shd w:val="clear" w:color="auto" w:fill="D0CECE" w:themeFill="background2" w:themeFillShade="E6"/>
        <w:tabs>
          <w:tab w:val="left" w:pos="284"/>
          <w:tab w:val="left" w:pos="709"/>
        </w:tabs>
        <w:spacing w:before="120" w:after="0" w:line="360" w:lineRule="exact"/>
        <w:ind w:left="284" w:hanging="284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 w:rsidRPr="00CB25B0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La fraude scientifique : une af</w:t>
      </w: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 xml:space="preserve">faire de morale ou de système ? </w:t>
      </w:r>
      <w:r w:rsidRPr="00CB25B0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 xml:space="preserve">Retour sur le cas Hwang </w:t>
      </w:r>
      <w:proofErr w:type="spellStart"/>
      <w:r w:rsidRPr="00CB25B0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woo</w:t>
      </w:r>
      <w:proofErr w:type="spellEnd"/>
      <w:r w:rsidRPr="00CB25B0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-Suk et les cellules souches embryonnaires humaines</w:t>
      </w:r>
    </w:p>
    <w:p w14:paraId="6EFFD971" w14:textId="77777777" w:rsidR="00CB25B0" w:rsidRPr="00B31A28" w:rsidRDefault="00CB25B0" w:rsidP="00CB25B0">
      <w:pPr>
        <w:shd w:val="clear" w:color="auto" w:fill="D0CECE" w:themeFill="background2" w:themeFillShade="E6"/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 w:rsidRPr="00CB25B0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Philippe Brunet</w:t>
      </w:r>
    </w:p>
    <w:p w14:paraId="6845A7EE" w14:textId="77777777" w:rsidR="00CB25B0" w:rsidRPr="00B31A28" w:rsidRDefault="00CB25B0" w:rsidP="006F4367">
      <w:pPr>
        <w:shd w:val="clear" w:color="auto" w:fill="D0CECE" w:themeFill="background2" w:themeFillShade="E6"/>
        <w:tabs>
          <w:tab w:val="left" w:pos="284"/>
          <w:tab w:val="left" w:pos="709"/>
        </w:tabs>
        <w:spacing w:before="120" w:after="0" w:line="360" w:lineRule="exact"/>
        <w:ind w:left="284" w:hanging="284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lastRenderedPageBreak/>
        <w:tab/>
      </w:r>
      <w:r w:rsidRPr="00CB25B0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 xml:space="preserve">Intégrité Académique et Intelligence artificielle. Réflexions prospectives sur la base du cas </w:t>
      </w:r>
      <w:proofErr w:type="spellStart"/>
      <w:r w:rsidRPr="00CB25B0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Speedwrite</w:t>
      </w:r>
      <w:proofErr w:type="spellEnd"/>
    </w:p>
    <w:p w14:paraId="5348343F" w14:textId="77777777" w:rsidR="00CB25B0" w:rsidRPr="00CB25B0" w:rsidRDefault="00CB25B0" w:rsidP="00CB25B0">
      <w:pPr>
        <w:shd w:val="clear" w:color="auto" w:fill="D0CECE" w:themeFill="background2" w:themeFillShade="E6"/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 w:rsidRPr="00CB25B0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Ludovic Jeanne</w:t>
      </w:r>
    </w:p>
    <w:p w14:paraId="1409261D" w14:textId="77777777" w:rsidR="00CB25B0" w:rsidRPr="00CB25B0" w:rsidRDefault="00CB25B0" w:rsidP="006F4367">
      <w:pPr>
        <w:shd w:val="clear" w:color="auto" w:fill="D0CECE" w:themeFill="background2" w:themeFillShade="E6"/>
        <w:tabs>
          <w:tab w:val="left" w:pos="284"/>
          <w:tab w:val="left" w:pos="709"/>
        </w:tabs>
        <w:spacing w:before="120" w:after="0" w:line="360" w:lineRule="exact"/>
        <w:ind w:left="284" w:hanging="284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 w:rsidRPr="00CB25B0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Méconduites académiques : exploration d'une distinction potentielle de genres</w:t>
      </w:r>
    </w:p>
    <w:p w14:paraId="3E07D61D" w14:textId="77777777" w:rsidR="00CB25B0" w:rsidRPr="007B54CE" w:rsidRDefault="00CB25B0" w:rsidP="00CB25B0">
      <w:pPr>
        <w:shd w:val="clear" w:color="auto" w:fill="D0CECE" w:themeFill="background2" w:themeFillShade="E6"/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 w:rsidRPr="00CB25B0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 xml:space="preserve">Evelyne </w:t>
      </w:r>
      <w:proofErr w:type="spellStart"/>
      <w:r w:rsidRPr="00CB25B0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Decullier</w:t>
      </w:r>
      <w:proofErr w:type="spellEnd"/>
      <w:r w:rsidRPr="00CB25B0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 xml:space="preserve"> et Florence </w:t>
      </w:r>
      <w:proofErr w:type="spellStart"/>
      <w:r w:rsidRPr="00CB25B0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Sèdes</w:t>
      </w:r>
      <w:proofErr w:type="spellEnd"/>
    </w:p>
    <w:p w14:paraId="4DADFD7C" w14:textId="77777777" w:rsidR="00CB25B0" w:rsidRPr="00CB25B0" w:rsidRDefault="00CB25B0" w:rsidP="00CB25B0">
      <w:pPr>
        <w:shd w:val="clear" w:color="auto" w:fill="FFFFFF" w:themeFill="background1"/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color w:val="000000"/>
          <w:sz w:val="24"/>
          <w:szCs w:val="24"/>
          <w:lang w:eastAsia="pt-PT"/>
        </w:rPr>
      </w:pPr>
    </w:p>
    <w:p w14:paraId="26E26DEB" w14:textId="77777777" w:rsidR="00CB25B0" w:rsidRPr="00CB25B0" w:rsidRDefault="00CB25B0" w:rsidP="00CB25B0">
      <w:pPr>
        <w:shd w:val="clear" w:color="auto" w:fill="767171" w:themeFill="background2" w:themeFillShade="80"/>
        <w:spacing w:before="240" w:after="240" w:line="360" w:lineRule="exact"/>
        <w:jc w:val="center"/>
        <w:rPr>
          <w:rFonts w:ascii="Candara" w:eastAsia="Times New Roman" w:hAnsi="Candara" w:cs="Calibri"/>
          <w:b/>
          <w:bCs/>
          <w:color w:val="FFFFFF" w:themeColor="background1"/>
          <w:sz w:val="28"/>
          <w:szCs w:val="28"/>
          <w:lang w:eastAsia="pt-PT"/>
        </w:rPr>
      </w:pPr>
      <w:r w:rsidRPr="00CB25B0">
        <w:rPr>
          <w:rFonts w:ascii="Candara" w:eastAsia="Times New Roman" w:hAnsi="Candara" w:cs="Calibri"/>
          <w:b/>
          <w:bCs/>
          <w:color w:val="FFFFFF" w:themeColor="background1"/>
          <w:sz w:val="28"/>
          <w:szCs w:val="28"/>
          <w:lang w:eastAsia="pt-PT"/>
        </w:rPr>
        <w:t>Pause café 15h00 – 15h30</w:t>
      </w:r>
    </w:p>
    <w:p w14:paraId="579F8B1D" w14:textId="77777777" w:rsidR="000D4C96" w:rsidRPr="00B31A28" w:rsidRDefault="000D4C96" w:rsidP="000D4C96">
      <w:pPr>
        <w:tabs>
          <w:tab w:val="left" w:pos="284"/>
          <w:tab w:val="left" w:pos="709"/>
        </w:tabs>
        <w:spacing w:before="240" w:after="0" w:line="360" w:lineRule="exact"/>
        <w:jc w:val="both"/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</w:pPr>
      <w:r w:rsidRPr="004B2D52"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  <w:t>1</w:t>
      </w:r>
      <w:r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  <w:t>5</w:t>
      </w:r>
      <w:r w:rsidRPr="004B2D52"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  <w:t>h</w:t>
      </w:r>
      <w:r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  <w:t>3</w:t>
      </w:r>
      <w:r w:rsidRPr="004B2D52"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  <w:t>0 à 1</w:t>
      </w:r>
      <w:r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  <w:t>7</w:t>
      </w:r>
      <w:r w:rsidRPr="004B2D52"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  <w:t>h00</w:t>
      </w:r>
      <w:r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  <w:t xml:space="preserve"> </w:t>
      </w:r>
      <w:r w:rsidRPr="003F5CBF">
        <w:rPr>
          <w:rFonts w:ascii="Candara" w:eastAsia="Times New Roman" w:hAnsi="Candara" w:cs="Calibri"/>
          <w:bCs/>
          <w:color w:val="000000"/>
          <w:sz w:val="24"/>
          <w:szCs w:val="24"/>
          <w:lang w:val="fr-FR" w:eastAsia="pt-PT"/>
        </w:rPr>
        <w:t>(Auditorium)</w:t>
      </w:r>
    </w:p>
    <w:p w14:paraId="7C18B091" w14:textId="174470DD" w:rsidR="00D11006" w:rsidRDefault="00D11006" w:rsidP="00D11006">
      <w:pPr>
        <w:shd w:val="clear" w:color="auto" w:fill="D0CECE" w:themeFill="background2" w:themeFillShade="E6"/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</w:pPr>
      <w:r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  <w:t>Session 5</w:t>
      </w:r>
    </w:p>
    <w:p w14:paraId="1EA8C0F6" w14:textId="77777777" w:rsidR="000D4C96" w:rsidRDefault="000D4C96" w:rsidP="000D4C96">
      <w:pPr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</w:pPr>
      <w:r w:rsidRPr="000D4C96"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  <w:t>Les nouvelles frontières du plagiat</w:t>
      </w:r>
    </w:p>
    <w:p w14:paraId="4AFF66A6" w14:textId="77777777" w:rsidR="00621B20" w:rsidRPr="00B31A28" w:rsidRDefault="00621B20" w:rsidP="00621B20">
      <w:pPr>
        <w:tabs>
          <w:tab w:val="left" w:pos="284"/>
          <w:tab w:val="left" w:pos="709"/>
        </w:tabs>
        <w:spacing w:after="0" w:line="360" w:lineRule="exact"/>
        <w:rPr>
          <w:rFonts w:ascii="Candara" w:hAnsi="Candara"/>
          <w:b/>
          <w:sz w:val="28"/>
          <w:szCs w:val="28"/>
          <w:lang w:val="fr-FR"/>
        </w:rPr>
      </w:pPr>
      <w:proofErr w:type="spellStart"/>
      <w:r w:rsidRPr="00621B20">
        <w:rPr>
          <w:rFonts w:ascii="Candara" w:hAnsi="Candara"/>
          <w:b/>
          <w:sz w:val="24"/>
          <w:szCs w:val="24"/>
          <w:lang w:val="fr-FR"/>
        </w:rPr>
        <w:t>Chairperson</w:t>
      </w:r>
      <w:proofErr w:type="spellEnd"/>
      <w:r w:rsidRPr="00621B20">
        <w:rPr>
          <w:rFonts w:ascii="Candara" w:hAnsi="Candara"/>
          <w:b/>
          <w:sz w:val="24"/>
          <w:szCs w:val="24"/>
          <w:lang w:val="fr-FR"/>
        </w:rPr>
        <w:t xml:space="preserve"> |</w:t>
      </w:r>
      <w:r w:rsidR="009D3ABF">
        <w:rPr>
          <w:rFonts w:ascii="Candara" w:hAnsi="Candara"/>
          <w:b/>
          <w:sz w:val="24"/>
          <w:szCs w:val="24"/>
          <w:lang w:val="fr-FR"/>
        </w:rPr>
        <w:t xml:space="preserve"> </w:t>
      </w:r>
      <w:r w:rsidR="009D3ABF" w:rsidRPr="009D3ABF">
        <w:rPr>
          <w:rFonts w:ascii="Candara" w:hAnsi="Candara"/>
          <w:b/>
          <w:sz w:val="24"/>
          <w:szCs w:val="24"/>
          <w:lang w:val="fr-FR"/>
        </w:rPr>
        <w:t>Marie-Christine Pollet</w:t>
      </w:r>
    </w:p>
    <w:p w14:paraId="4311BA82" w14:textId="77777777" w:rsidR="000D4C96" w:rsidRPr="00B31A28" w:rsidRDefault="000D4C96" w:rsidP="006F4367">
      <w:pPr>
        <w:tabs>
          <w:tab w:val="left" w:pos="284"/>
          <w:tab w:val="left" w:pos="709"/>
        </w:tabs>
        <w:spacing w:before="120" w:after="0" w:line="360" w:lineRule="exact"/>
        <w:ind w:left="284" w:hanging="284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 w:rsidRPr="000D4C96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La paternité des idées en recherche : pour une cohérence des rôles social, déontologique et scientifique du chercheur, un pair</w:t>
      </w:r>
    </w:p>
    <w:p w14:paraId="1A2CDCA7" w14:textId="77777777" w:rsidR="000D4C96" w:rsidRPr="00B31A28" w:rsidRDefault="000D4C96" w:rsidP="000D4C96">
      <w:pPr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 w:rsidRPr="000D4C96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 xml:space="preserve">Morgan </w:t>
      </w:r>
      <w:proofErr w:type="spellStart"/>
      <w:r w:rsidRPr="000D4C96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Morcel</w:t>
      </w:r>
      <w:proofErr w:type="spellEnd"/>
    </w:p>
    <w:p w14:paraId="4619BAD3" w14:textId="77777777" w:rsidR="000D4C96" w:rsidRPr="00B31A28" w:rsidRDefault="000D4C96" w:rsidP="006F4367">
      <w:pPr>
        <w:tabs>
          <w:tab w:val="left" w:pos="284"/>
          <w:tab w:val="left" w:pos="709"/>
        </w:tabs>
        <w:spacing w:before="120" w:after="0" w:line="360" w:lineRule="exact"/>
        <w:ind w:left="284" w:hanging="284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 w:rsidRPr="000D4C96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L’intégrité académique à l’épreuve de la liberté de reproduction (domaine public et licences libres)</w:t>
      </w:r>
    </w:p>
    <w:p w14:paraId="6421076B" w14:textId="77777777" w:rsidR="000D4C96" w:rsidRDefault="000D4C96" w:rsidP="000D4C96">
      <w:pPr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 w:rsidRPr="000D4C96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Alexandre Zollinger</w:t>
      </w:r>
    </w:p>
    <w:p w14:paraId="62267ABF" w14:textId="77777777" w:rsidR="000D4C96" w:rsidRDefault="000D4C96" w:rsidP="006F4367">
      <w:pPr>
        <w:tabs>
          <w:tab w:val="left" w:pos="284"/>
          <w:tab w:val="left" w:pos="709"/>
        </w:tabs>
        <w:spacing w:before="120" w:after="0" w:line="360" w:lineRule="exact"/>
        <w:ind w:left="284" w:hanging="284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 w:rsidRPr="000D4C96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La question de l’intégrité académique dans l’enseignement supérieur au Nigeria : une perspective phénoménologique</w:t>
      </w:r>
    </w:p>
    <w:p w14:paraId="793FDA48" w14:textId="77777777" w:rsidR="00CB25B0" w:rsidRPr="00834CC2" w:rsidRDefault="000D4C96" w:rsidP="000D4C96">
      <w:pPr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color w:val="000000"/>
          <w:sz w:val="24"/>
          <w:szCs w:val="24"/>
          <w:lang w:val="en-US" w:eastAsia="pt-PT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 w:rsidRPr="00834CC2">
        <w:rPr>
          <w:rFonts w:ascii="Candara" w:eastAsia="Times New Roman" w:hAnsi="Candara" w:cs="Calibri"/>
          <w:color w:val="000000"/>
          <w:sz w:val="24"/>
          <w:szCs w:val="24"/>
          <w:lang w:val="en-US" w:eastAsia="pt-PT"/>
        </w:rPr>
        <w:t>Ngozika Ogechukwu Offor</w:t>
      </w:r>
    </w:p>
    <w:p w14:paraId="21A607C0" w14:textId="77777777" w:rsidR="000D4C96" w:rsidRPr="007B54CE" w:rsidRDefault="000D4C96" w:rsidP="000D4C96">
      <w:pPr>
        <w:shd w:val="clear" w:color="auto" w:fill="D0CECE" w:themeFill="background2" w:themeFillShade="E6"/>
        <w:tabs>
          <w:tab w:val="left" w:pos="284"/>
          <w:tab w:val="left" w:pos="709"/>
        </w:tabs>
        <w:spacing w:before="240" w:after="0" w:line="360" w:lineRule="exact"/>
        <w:jc w:val="both"/>
        <w:rPr>
          <w:rFonts w:ascii="Candara" w:eastAsia="Times New Roman" w:hAnsi="Candara" w:cs="Calibri"/>
          <w:b/>
          <w:bCs/>
          <w:color w:val="000000"/>
          <w:sz w:val="28"/>
          <w:szCs w:val="28"/>
          <w:lang w:eastAsia="pt-PT"/>
        </w:rPr>
      </w:pPr>
      <w:r w:rsidRPr="004B2D52">
        <w:rPr>
          <w:rFonts w:ascii="Candara" w:eastAsia="Times New Roman" w:hAnsi="Candara" w:cs="Calibri"/>
          <w:b/>
          <w:bCs/>
          <w:color w:val="000000"/>
          <w:sz w:val="28"/>
          <w:szCs w:val="28"/>
          <w:lang w:eastAsia="pt-PT"/>
        </w:rPr>
        <w:t>1</w:t>
      </w:r>
      <w:r>
        <w:rPr>
          <w:rFonts w:ascii="Candara" w:eastAsia="Times New Roman" w:hAnsi="Candara" w:cs="Calibri"/>
          <w:b/>
          <w:bCs/>
          <w:color w:val="000000"/>
          <w:sz w:val="28"/>
          <w:szCs w:val="28"/>
          <w:lang w:eastAsia="pt-PT"/>
        </w:rPr>
        <w:t>5</w:t>
      </w:r>
      <w:r w:rsidRPr="004B2D52">
        <w:rPr>
          <w:rFonts w:ascii="Candara" w:eastAsia="Times New Roman" w:hAnsi="Candara" w:cs="Calibri"/>
          <w:b/>
          <w:bCs/>
          <w:color w:val="000000"/>
          <w:sz w:val="28"/>
          <w:szCs w:val="28"/>
          <w:lang w:eastAsia="pt-PT"/>
        </w:rPr>
        <w:t>h</w:t>
      </w:r>
      <w:r>
        <w:rPr>
          <w:rFonts w:ascii="Candara" w:eastAsia="Times New Roman" w:hAnsi="Candara" w:cs="Calibri"/>
          <w:b/>
          <w:bCs/>
          <w:color w:val="000000"/>
          <w:sz w:val="28"/>
          <w:szCs w:val="28"/>
          <w:lang w:eastAsia="pt-PT"/>
        </w:rPr>
        <w:t>3</w:t>
      </w:r>
      <w:r w:rsidRPr="004B2D52">
        <w:rPr>
          <w:rFonts w:ascii="Candara" w:eastAsia="Times New Roman" w:hAnsi="Candara" w:cs="Calibri"/>
          <w:b/>
          <w:bCs/>
          <w:color w:val="000000"/>
          <w:sz w:val="28"/>
          <w:szCs w:val="28"/>
          <w:lang w:eastAsia="pt-PT"/>
        </w:rPr>
        <w:t>0 à 1</w:t>
      </w:r>
      <w:r>
        <w:rPr>
          <w:rFonts w:ascii="Candara" w:eastAsia="Times New Roman" w:hAnsi="Candara" w:cs="Calibri"/>
          <w:b/>
          <w:bCs/>
          <w:color w:val="000000"/>
          <w:sz w:val="28"/>
          <w:szCs w:val="28"/>
          <w:lang w:eastAsia="pt-PT"/>
        </w:rPr>
        <w:t>7</w:t>
      </w:r>
      <w:r w:rsidRPr="004B2D52">
        <w:rPr>
          <w:rFonts w:ascii="Candara" w:eastAsia="Times New Roman" w:hAnsi="Candara" w:cs="Calibri"/>
          <w:b/>
          <w:bCs/>
          <w:color w:val="000000"/>
          <w:sz w:val="28"/>
          <w:szCs w:val="28"/>
          <w:lang w:eastAsia="pt-PT"/>
        </w:rPr>
        <w:t>h00</w:t>
      </w:r>
      <w:r w:rsidRPr="007B54CE">
        <w:rPr>
          <w:rFonts w:ascii="Candara" w:eastAsia="Times New Roman" w:hAnsi="Candara" w:cs="Calibri"/>
          <w:b/>
          <w:bCs/>
          <w:color w:val="000000"/>
          <w:sz w:val="28"/>
          <w:szCs w:val="28"/>
          <w:lang w:eastAsia="pt-PT"/>
        </w:rPr>
        <w:t xml:space="preserve"> </w:t>
      </w:r>
      <w:r w:rsidRPr="007B54CE">
        <w:rPr>
          <w:rFonts w:ascii="Candara" w:eastAsia="Times New Roman" w:hAnsi="Candara" w:cs="Calibri"/>
          <w:bCs/>
          <w:color w:val="000000"/>
          <w:sz w:val="24"/>
          <w:szCs w:val="24"/>
          <w:lang w:eastAsia="pt-PT"/>
        </w:rPr>
        <w:t xml:space="preserve">(Salle J. M. </w:t>
      </w:r>
      <w:r>
        <w:rPr>
          <w:rFonts w:ascii="Candara" w:eastAsia="Times New Roman" w:hAnsi="Candara" w:cs="Calibri"/>
          <w:bCs/>
          <w:color w:val="000000"/>
          <w:sz w:val="24"/>
          <w:szCs w:val="24"/>
          <w:lang w:eastAsia="pt-PT"/>
        </w:rPr>
        <w:t>Keynes</w:t>
      </w:r>
      <w:r w:rsidRPr="007B54CE">
        <w:rPr>
          <w:rFonts w:ascii="Candara" w:eastAsia="Times New Roman" w:hAnsi="Candara" w:cs="Calibri"/>
          <w:bCs/>
          <w:color w:val="000000"/>
          <w:sz w:val="24"/>
          <w:szCs w:val="24"/>
          <w:lang w:eastAsia="pt-PT"/>
        </w:rPr>
        <w:t>)</w:t>
      </w:r>
    </w:p>
    <w:p w14:paraId="37AA9EC2" w14:textId="13C347B4" w:rsidR="00D11006" w:rsidRDefault="00D11006" w:rsidP="000D4C96">
      <w:pPr>
        <w:shd w:val="clear" w:color="auto" w:fill="D0CECE" w:themeFill="background2" w:themeFillShade="E6"/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</w:pPr>
      <w:r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  <w:t>Session6</w:t>
      </w:r>
    </w:p>
    <w:p w14:paraId="79841382" w14:textId="27995577" w:rsidR="000D4C96" w:rsidRDefault="000D4C96" w:rsidP="000D4C96">
      <w:pPr>
        <w:shd w:val="clear" w:color="auto" w:fill="D0CECE" w:themeFill="background2" w:themeFillShade="E6"/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</w:pPr>
      <w:r w:rsidRPr="000D4C96"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  <w:t>Les conflits d'intérêts</w:t>
      </w:r>
    </w:p>
    <w:p w14:paraId="5AED5C5C" w14:textId="77777777" w:rsidR="00621B20" w:rsidRPr="000D4C96" w:rsidRDefault="00621B20" w:rsidP="00621B20">
      <w:pPr>
        <w:shd w:val="clear" w:color="auto" w:fill="D0CECE" w:themeFill="background2" w:themeFillShade="E6"/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</w:pPr>
      <w:proofErr w:type="spellStart"/>
      <w:r w:rsidRPr="00621B20">
        <w:rPr>
          <w:rFonts w:ascii="Candara" w:hAnsi="Candara"/>
          <w:b/>
          <w:sz w:val="24"/>
          <w:szCs w:val="24"/>
          <w:lang w:val="fr-FR"/>
        </w:rPr>
        <w:t>Chairperson</w:t>
      </w:r>
      <w:proofErr w:type="spellEnd"/>
      <w:r w:rsidRPr="00621B20">
        <w:rPr>
          <w:rFonts w:ascii="Candara" w:hAnsi="Candara"/>
          <w:b/>
          <w:sz w:val="24"/>
          <w:szCs w:val="24"/>
          <w:lang w:val="fr-FR"/>
        </w:rPr>
        <w:t xml:space="preserve"> |</w:t>
      </w:r>
      <w:r w:rsidR="009D3ABF">
        <w:rPr>
          <w:rFonts w:ascii="Candara" w:hAnsi="Candara"/>
          <w:b/>
          <w:sz w:val="24"/>
          <w:szCs w:val="24"/>
          <w:lang w:val="fr-FR"/>
        </w:rPr>
        <w:t xml:space="preserve"> </w:t>
      </w:r>
      <w:r w:rsidR="009D3ABF" w:rsidRPr="009D3ABF">
        <w:rPr>
          <w:rFonts w:ascii="Candara" w:hAnsi="Candara"/>
          <w:b/>
          <w:sz w:val="24"/>
          <w:szCs w:val="24"/>
          <w:lang w:val="fr-FR"/>
        </w:rPr>
        <w:t xml:space="preserve">Michelle </w:t>
      </w:r>
      <w:proofErr w:type="spellStart"/>
      <w:r w:rsidR="009D3ABF" w:rsidRPr="009D3ABF">
        <w:rPr>
          <w:rFonts w:ascii="Candara" w:hAnsi="Candara"/>
          <w:b/>
          <w:sz w:val="24"/>
          <w:szCs w:val="24"/>
          <w:lang w:val="fr-FR"/>
        </w:rPr>
        <w:t>Bergadaà</w:t>
      </w:r>
      <w:proofErr w:type="spellEnd"/>
    </w:p>
    <w:p w14:paraId="5EFD1242" w14:textId="77777777" w:rsidR="000D4C96" w:rsidRPr="00B31A28" w:rsidRDefault="000D4C96" w:rsidP="006F4367">
      <w:pPr>
        <w:shd w:val="clear" w:color="auto" w:fill="D0CECE" w:themeFill="background2" w:themeFillShade="E6"/>
        <w:tabs>
          <w:tab w:val="left" w:pos="284"/>
          <w:tab w:val="left" w:pos="709"/>
        </w:tabs>
        <w:spacing w:before="120" w:after="0" w:line="360" w:lineRule="exact"/>
        <w:ind w:left="284" w:hanging="284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 w:rsidRPr="000D4C96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Intégrité ou heuristique scientifiques ? Un parcours en sciences sociales</w:t>
      </w:r>
    </w:p>
    <w:p w14:paraId="2DB249D7" w14:textId="77777777" w:rsidR="000D4C96" w:rsidRPr="00B31A28" w:rsidRDefault="000D4C96" w:rsidP="000D4C96">
      <w:pPr>
        <w:shd w:val="clear" w:color="auto" w:fill="D0CECE" w:themeFill="background2" w:themeFillShade="E6"/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 w:rsidRPr="000D4C96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 xml:space="preserve">François </w:t>
      </w:r>
      <w:proofErr w:type="spellStart"/>
      <w:r w:rsidRPr="000D4C96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Vatin</w:t>
      </w:r>
      <w:proofErr w:type="spellEnd"/>
    </w:p>
    <w:p w14:paraId="2BC78B1B" w14:textId="77777777" w:rsidR="000D4C96" w:rsidRPr="00B31A28" w:rsidRDefault="000D4C96" w:rsidP="006F4367">
      <w:pPr>
        <w:shd w:val="clear" w:color="auto" w:fill="D0CECE" w:themeFill="background2" w:themeFillShade="E6"/>
        <w:tabs>
          <w:tab w:val="left" w:pos="284"/>
          <w:tab w:val="left" w:pos="709"/>
        </w:tabs>
        <w:spacing w:before="120" w:after="0" w:line="360" w:lineRule="exact"/>
        <w:ind w:left="284" w:hanging="284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 w:rsidRPr="000D4C96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Liens d’intérêts et publications : bilan de 20 ans d’observations</w:t>
      </w:r>
    </w:p>
    <w:p w14:paraId="21306806" w14:textId="77777777" w:rsidR="000D4C96" w:rsidRPr="009B18E0" w:rsidRDefault="000D4C96" w:rsidP="000D4C96">
      <w:pPr>
        <w:shd w:val="clear" w:color="auto" w:fill="D0CECE" w:themeFill="background2" w:themeFillShade="E6"/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 w:rsidRPr="004B2D52">
        <w:rPr>
          <w:rFonts w:ascii="Calibri" w:eastAsia="Times New Roman" w:hAnsi="Calibri" w:cs="Calibri"/>
          <w:color w:val="000000"/>
          <w:sz w:val="24"/>
          <w:szCs w:val="24"/>
          <w:lang w:val="fr-FR" w:eastAsia="pt-PT"/>
        </w:rPr>
        <w:t>Hervé Maisonneuve</w:t>
      </w:r>
    </w:p>
    <w:p w14:paraId="59136028" w14:textId="77777777" w:rsidR="000D4C96" w:rsidRPr="00CB25B0" w:rsidRDefault="000D4C96" w:rsidP="006F4367">
      <w:pPr>
        <w:shd w:val="clear" w:color="auto" w:fill="D0CECE" w:themeFill="background2" w:themeFillShade="E6"/>
        <w:tabs>
          <w:tab w:val="left" w:pos="284"/>
          <w:tab w:val="left" w:pos="709"/>
        </w:tabs>
        <w:spacing w:before="120" w:after="0" w:line="360" w:lineRule="exact"/>
        <w:ind w:left="284" w:hanging="284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 w:rsidRPr="000D4C96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 xml:space="preserve">Une éthique énonciative des concepts </w:t>
      </w:r>
      <w:proofErr w:type="spellStart"/>
      <w:r w:rsidRPr="000D4C96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socionumériques</w:t>
      </w:r>
      <w:proofErr w:type="spellEnd"/>
      <w:r w:rsidRPr="000D4C96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 xml:space="preserve"> face à la naturalisation du numérique dans la société ?</w:t>
      </w:r>
    </w:p>
    <w:p w14:paraId="575CBE4A" w14:textId="77777777" w:rsidR="000D4C96" w:rsidRPr="00834CC2" w:rsidRDefault="000D4C96" w:rsidP="000D4C96">
      <w:pPr>
        <w:shd w:val="clear" w:color="auto" w:fill="D0CECE" w:themeFill="background2" w:themeFillShade="E6"/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color w:val="000000"/>
          <w:sz w:val="24"/>
          <w:szCs w:val="24"/>
          <w:lang w:val="en-US" w:eastAsia="pt-PT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 w:rsidRPr="00834CC2">
        <w:rPr>
          <w:rFonts w:ascii="Calibri" w:eastAsia="Times New Roman" w:hAnsi="Calibri" w:cs="Calibri"/>
          <w:color w:val="000000"/>
          <w:sz w:val="24"/>
          <w:szCs w:val="24"/>
          <w:lang w:val="en-US" w:eastAsia="pt-PT"/>
        </w:rPr>
        <w:t>Fanny Georges</w:t>
      </w:r>
    </w:p>
    <w:p w14:paraId="1BFCFBF8" w14:textId="77777777" w:rsidR="000D4C96" w:rsidRPr="00CB25B0" w:rsidRDefault="000D4C96" w:rsidP="000D4C96">
      <w:pPr>
        <w:shd w:val="clear" w:color="auto" w:fill="FFFFFF" w:themeFill="background1"/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color w:val="000000"/>
          <w:sz w:val="24"/>
          <w:szCs w:val="24"/>
          <w:lang w:eastAsia="pt-PT"/>
        </w:rPr>
      </w:pPr>
    </w:p>
    <w:p w14:paraId="535B1FD3" w14:textId="77777777" w:rsidR="009B18E0" w:rsidRPr="009B18E0" w:rsidRDefault="009B18E0" w:rsidP="009B18E0">
      <w:pPr>
        <w:tabs>
          <w:tab w:val="left" w:pos="284"/>
          <w:tab w:val="left" w:pos="709"/>
        </w:tabs>
        <w:spacing w:before="240" w:after="0" w:line="360" w:lineRule="exact"/>
        <w:jc w:val="both"/>
        <w:rPr>
          <w:rFonts w:ascii="Candara" w:eastAsia="Times New Roman" w:hAnsi="Candara" w:cs="Calibri"/>
          <w:b/>
          <w:bCs/>
          <w:color w:val="141618"/>
          <w:sz w:val="28"/>
          <w:szCs w:val="28"/>
          <w:lang w:eastAsia="pt-PT"/>
        </w:rPr>
      </w:pPr>
      <w:r w:rsidRPr="009B18E0">
        <w:rPr>
          <w:rFonts w:ascii="Candara" w:eastAsia="Times New Roman" w:hAnsi="Candara" w:cs="Calibri"/>
          <w:b/>
          <w:bCs/>
          <w:color w:val="141618"/>
          <w:sz w:val="28"/>
          <w:szCs w:val="28"/>
          <w:lang w:eastAsia="pt-PT"/>
        </w:rPr>
        <w:t xml:space="preserve">17h15 à 18h30 </w:t>
      </w:r>
      <w:r w:rsidRPr="009B18E0">
        <w:rPr>
          <w:rFonts w:ascii="Candara" w:eastAsia="Times New Roman" w:hAnsi="Candara" w:cs="Calibri"/>
          <w:bCs/>
          <w:color w:val="000000"/>
          <w:sz w:val="24"/>
          <w:szCs w:val="24"/>
          <w:lang w:eastAsia="pt-PT"/>
        </w:rPr>
        <w:t>(Auditorium)</w:t>
      </w:r>
    </w:p>
    <w:p w14:paraId="69E0CD79" w14:textId="77777777" w:rsidR="009B18E0" w:rsidRPr="009B18E0" w:rsidRDefault="009B18E0" w:rsidP="00D11006">
      <w:pPr>
        <w:shd w:val="clear" w:color="auto" w:fill="D0CECE" w:themeFill="background2" w:themeFillShade="E6"/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b/>
          <w:bCs/>
          <w:color w:val="141618"/>
          <w:sz w:val="28"/>
          <w:szCs w:val="28"/>
          <w:lang w:eastAsia="pt-PT"/>
        </w:rPr>
      </w:pPr>
      <w:r w:rsidRPr="00D11006"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  <w:lastRenderedPageBreak/>
        <w:t>Atelier</w:t>
      </w:r>
      <w:r w:rsidRPr="004B2D52">
        <w:rPr>
          <w:rFonts w:ascii="Candara" w:eastAsia="Times New Roman" w:hAnsi="Candara" w:cs="Calibri"/>
          <w:b/>
          <w:bCs/>
          <w:color w:val="000000"/>
          <w:sz w:val="28"/>
          <w:szCs w:val="28"/>
          <w:lang w:eastAsia="pt-PT"/>
        </w:rPr>
        <w:t>-débat 1</w:t>
      </w:r>
    </w:p>
    <w:p w14:paraId="70378368" w14:textId="77777777" w:rsidR="000D4C96" w:rsidRDefault="009B18E0" w:rsidP="006F4367">
      <w:pPr>
        <w:tabs>
          <w:tab w:val="left" w:pos="284"/>
          <w:tab w:val="left" w:pos="709"/>
        </w:tabs>
        <w:spacing w:after="0" w:line="360" w:lineRule="exact"/>
        <w:ind w:left="284" w:hanging="284"/>
        <w:rPr>
          <w:rFonts w:ascii="Candara" w:eastAsia="Times New Roman" w:hAnsi="Candara" w:cs="Calibri"/>
          <w:bCs/>
          <w:color w:val="141618"/>
          <w:sz w:val="24"/>
          <w:szCs w:val="24"/>
          <w:lang w:val="fr-FR" w:eastAsia="pt-PT"/>
        </w:rPr>
      </w:pPr>
      <w:r>
        <w:rPr>
          <w:rFonts w:ascii="Candara" w:eastAsia="Times New Roman" w:hAnsi="Candara" w:cs="Calibri"/>
          <w:bCs/>
          <w:color w:val="141618"/>
          <w:sz w:val="24"/>
          <w:szCs w:val="24"/>
          <w:lang w:val="fr-FR" w:eastAsia="pt-PT"/>
        </w:rPr>
        <w:tab/>
      </w:r>
      <w:r w:rsidRPr="009B18E0">
        <w:rPr>
          <w:rFonts w:ascii="Candara" w:eastAsia="Times New Roman" w:hAnsi="Candara" w:cs="Calibri"/>
          <w:bCs/>
          <w:color w:val="141618"/>
          <w:sz w:val="24"/>
          <w:szCs w:val="24"/>
          <w:lang w:val="fr-FR" w:eastAsia="pt-PT"/>
        </w:rPr>
        <w:t>Les Presses Ouvertes de l'IRAFPA : une œuvre collective et collaborative</w:t>
      </w:r>
    </w:p>
    <w:p w14:paraId="1CB90E91" w14:textId="77777777" w:rsidR="009B18E0" w:rsidRPr="009B18E0" w:rsidRDefault="009B18E0" w:rsidP="009B18E0">
      <w:pPr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bCs/>
          <w:color w:val="141618"/>
          <w:sz w:val="24"/>
          <w:szCs w:val="24"/>
          <w:lang w:val="fr-FR" w:eastAsia="pt-PT"/>
        </w:rPr>
      </w:pPr>
      <w:r>
        <w:rPr>
          <w:rFonts w:ascii="Candara" w:eastAsia="Times New Roman" w:hAnsi="Candara" w:cs="Calibri"/>
          <w:bCs/>
          <w:color w:val="141618"/>
          <w:sz w:val="24"/>
          <w:szCs w:val="24"/>
          <w:lang w:val="fr-FR" w:eastAsia="pt-PT"/>
        </w:rPr>
        <w:tab/>
      </w:r>
      <w:r>
        <w:rPr>
          <w:rFonts w:ascii="Candara" w:eastAsia="Times New Roman" w:hAnsi="Candara" w:cs="Calibri"/>
          <w:bCs/>
          <w:color w:val="141618"/>
          <w:sz w:val="24"/>
          <w:szCs w:val="24"/>
          <w:lang w:val="fr-FR" w:eastAsia="pt-PT"/>
        </w:rPr>
        <w:tab/>
      </w:r>
      <w:r w:rsidRPr="009B18E0">
        <w:rPr>
          <w:rFonts w:ascii="Candara" w:eastAsia="Times New Roman" w:hAnsi="Candara" w:cs="Calibri"/>
          <w:bCs/>
          <w:color w:val="141618"/>
          <w:sz w:val="24"/>
          <w:szCs w:val="24"/>
          <w:lang w:val="fr-FR" w:eastAsia="pt-PT"/>
        </w:rPr>
        <w:t>Animateur du débat</w:t>
      </w:r>
      <w:r>
        <w:rPr>
          <w:rFonts w:ascii="Candara" w:eastAsia="Times New Roman" w:hAnsi="Candara" w:cs="Calibri"/>
          <w:bCs/>
          <w:color w:val="141618"/>
          <w:sz w:val="24"/>
          <w:szCs w:val="24"/>
          <w:lang w:val="fr-FR" w:eastAsia="pt-PT"/>
        </w:rPr>
        <w:t xml:space="preserve"> - </w:t>
      </w:r>
      <w:r w:rsidRPr="009B18E0">
        <w:rPr>
          <w:rFonts w:ascii="Candara" w:eastAsia="Times New Roman" w:hAnsi="Candara" w:cs="Calibri"/>
          <w:bCs/>
          <w:color w:val="141618"/>
          <w:sz w:val="24"/>
          <w:szCs w:val="24"/>
          <w:lang w:val="fr-FR" w:eastAsia="pt-PT"/>
        </w:rPr>
        <w:t xml:space="preserve">Patrick </w:t>
      </w:r>
      <w:proofErr w:type="spellStart"/>
      <w:r w:rsidRPr="009B18E0">
        <w:rPr>
          <w:rFonts w:ascii="Candara" w:eastAsia="Times New Roman" w:hAnsi="Candara" w:cs="Calibri"/>
          <w:bCs/>
          <w:color w:val="141618"/>
          <w:sz w:val="24"/>
          <w:szCs w:val="24"/>
          <w:lang w:val="fr-FR" w:eastAsia="pt-PT"/>
        </w:rPr>
        <w:t>Furrer</w:t>
      </w:r>
      <w:proofErr w:type="spellEnd"/>
    </w:p>
    <w:p w14:paraId="791E8CF0" w14:textId="77777777" w:rsidR="000A6CD2" w:rsidRDefault="000A6CD2" w:rsidP="007B54CE">
      <w:pPr>
        <w:spacing w:before="240" w:after="0" w:line="360" w:lineRule="exact"/>
        <w:rPr>
          <w:rFonts w:ascii="Candara" w:eastAsia="Times New Roman" w:hAnsi="Candara" w:cs="Calibri"/>
          <w:b/>
          <w:bCs/>
          <w:color w:val="141618"/>
          <w:sz w:val="28"/>
          <w:szCs w:val="28"/>
          <w:lang w:val="fr-FR" w:eastAsia="pt-PT"/>
        </w:rPr>
      </w:pPr>
    </w:p>
    <w:p w14:paraId="27E33418" w14:textId="77777777" w:rsidR="00FE7D33" w:rsidRPr="009B18E0" w:rsidRDefault="00FE7D33" w:rsidP="007B54CE">
      <w:pPr>
        <w:spacing w:before="240" w:after="0" w:line="360" w:lineRule="exact"/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</w:pPr>
    </w:p>
    <w:p w14:paraId="525243D3" w14:textId="77777777" w:rsidR="00FE7D33" w:rsidRPr="00B31A28" w:rsidRDefault="00FE7D33" w:rsidP="00FE7D33">
      <w:pPr>
        <w:shd w:val="clear" w:color="auto" w:fill="000000" w:themeFill="text1"/>
        <w:jc w:val="center"/>
        <w:rPr>
          <w:rFonts w:ascii="Candara" w:eastAsia="Times New Roman" w:hAnsi="Candara" w:cs="Calibri"/>
          <w:b/>
          <w:bCs/>
          <w:color w:val="FFFFFF" w:themeColor="background1"/>
          <w:sz w:val="28"/>
          <w:szCs w:val="28"/>
          <w:lang w:eastAsia="pt-PT"/>
        </w:rPr>
      </w:pPr>
      <w:r w:rsidRPr="00B31A28">
        <w:rPr>
          <w:rFonts w:ascii="Candara" w:eastAsia="Times New Roman" w:hAnsi="Candara" w:cs="Calibri"/>
          <w:b/>
          <w:bCs/>
          <w:color w:val="FFFFFF" w:themeColor="background1"/>
          <w:sz w:val="28"/>
          <w:szCs w:val="28"/>
          <w:lang w:eastAsia="pt-PT"/>
        </w:rPr>
        <w:t>1</w:t>
      </w:r>
      <w:r>
        <w:rPr>
          <w:rFonts w:ascii="Candara" w:eastAsia="Times New Roman" w:hAnsi="Candara" w:cs="Calibri"/>
          <w:b/>
          <w:bCs/>
          <w:color w:val="FFFFFF" w:themeColor="background1"/>
          <w:sz w:val="28"/>
          <w:szCs w:val="28"/>
          <w:lang w:eastAsia="pt-PT"/>
        </w:rPr>
        <w:t>8</w:t>
      </w:r>
      <w:r w:rsidRPr="00B31A28">
        <w:rPr>
          <w:rFonts w:ascii="Candara" w:eastAsia="Times New Roman" w:hAnsi="Candara" w:cs="Calibri"/>
          <w:b/>
          <w:bCs/>
          <w:color w:val="FFFFFF" w:themeColor="background1"/>
          <w:sz w:val="28"/>
          <w:szCs w:val="28"/>
          <w:lang w:eastAsia="pt-PT"/>
        </w:rPr>
        <w:t xml:space="preserve"> juin</w:t>
      </w:r>
    </w:p>
    <w:p w14:paraId="3900DDF4" w14:textId="77777777" w:rsidR="00FE7D33" w:rsidRPr="00FE7D33" w:rsidRDefault="00FE7D33" w:rsidP="00FE7D33">
      <w:pPr>
        <w:tabs>
          <w:tab w:val="left" w:pos="284"/>
          <w:tab w:val="left" w:pos="709"/>
        </w:tabs>
        <w:spacing w:before="240" w:after="0" w:line="360" w:lineRule="exact"/>
        <w:jc w:val="both"/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</w:pPr>
      <w:r w:rsidRPr="00FE7D33"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  <w:t>9</w:t>
      </w:r>
      <w:r w:rsidRPr="004B2D52"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  <w:t>h00 à 1</w:t>
      </w:r>
      <w:r w:rsidRPr="00FE7D33"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  <w:t>0</w:t>
      </w:r>
      <w:r w:rsidRPr="004B2D52"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  <w:t>h</w:t>
      </w:r>
      <w:r w:rsidRPr="00FE7D33"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  <w:t>3</w:t>
      </w:r>
      <w:r w:rsidRPr="004B2D52"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  <w:t>0</w:t>
      </w:r>
      <w:r w:rsidRPr="00FE7D33"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  <w:t xml:space="preserve"> </w:t>
      </w:r>
      <w:r w:rsidRPr="00FE7D33">
        <w:rPr>
          <w:rFonts w:ascii="Candara" w:eastAsia="Times New Roman" w:hAnsi="Candara" w:cs="Calibri"/>
          <w:bCs/>
          <w:color w:val="000000"/>
          <w:sz w:val="24"/>
          <w:szCs w:val="24"/>
          <w:lang w:val="fr-FR" w:eastAsia="pt-PT"/>
        </w:rPr>
        <w:t>(Auditorium)</w:t>
      </w:r>
    </w:p>
    <w:p w14:paraId="1E2A68A5" w14:textId="3E262A32" w:rsidR="00D11006" w:rsidRDefault="00D11006" w:rsidP="00D11006">
      <w:pPr>
        <w:shd w:val="clear" w:color="auto" w:fill="D0CECE" w:themeFill="background2" w:themeFillShade="E6"/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</w:pPr>
      <w:r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  <w:t>Session 7</w:t>
      </w:r>
    </w:p>
    <w:p w14:paraId="5BFD4BD2" w14:textId="77777777" w:rsidR="00D11006" w:rsidRDefault="00D11006" w:rsidP="00D11006">
      <w:pPr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</w:pPr>
      <w:r w:rsidRPr="004B2D52"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  <w:t>Les mots pour le dire</w:t>
      </w:r>
    </w:p>
    <w:p w14:paraId="714FAD7C" w14:textId="77777777" w:rsidR="00FE7D33" w:rsidRPr="00834CC2" w:rsidRDefault="00FE7D33" w:rsidP="00FE7D33">
      <w:pPr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</w:pPr>
      <w:r w:rsidRPr="00834CC2"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  <w:t>Le rôle des Comités d'éthique</w:t>
      </w:r>
    </w:p>
    <w:p w14:paraId="18BF51B4" w14:textId="77777777" w:rsidR="00621B20" w:rsidRPr="00834CC2" w:rsidRDefault="00621B20" w:rsidP="00621B20">
      <w:pPr>
        <w:tabs>
          <w:tab w:val="left" w:pos="284"/>
          <w:tab w:val="left" w:pos="709"/>
        </w:tabs>
        <w:spacing w:after="0" w:line="360" w:lineRule="exact"/>
        <w:rPr>
          <w:rFonts w:ascii="Candara" w:hAnsi="Candara"/>
          <w:b/>
          <w:sz w:val="28"/>
          <w:szCs w:val="28"/>
          <w:lang w:val="fr-FR"/>
        </w:rPr>
      </w:pPr>
      <w:proofErr w:type="spellStart"/>
      <w:r w:rsidRPr="00621B20">
        <w:rPr>
          <w:rFonts w:ascii="Candara" w:hAnsi="Candara"/>
          <w:b/>
          <w:sz w:val="24"/>
          <w:szCs w:val="24"/>
          <w:lang w:val="fr-FR"/>
        </w:rPr>
        <w:t>Chairperson</w:t>
      </w:r>
      <w:proofErr w:type="spellEnd"/>
      <w:r w:rsidRPr="00621B20">
        <w:rPr>
          <w:rFonts w:ascii="Candara" w:hAnsi="Candara"/>
          <w:b/>
          <w:sz w:val="24"/>
          <w:szCs w:val="24"/>
          <w:lang w:val="fr-FR"/>
        </w:rPr>
        <w:t xml:space="preserve"> |</w:t>
      </w:r>
      <w:r w:rsidR="007E5181">
        <w:rPr>
          <w:rFonts w:ascii="Candara" w:hAnsi="Candara"/>
          <w:b/>
          <w:sz w:val="24"/>
          <w:szCs w:val="24"/>
          <w:lang w:val="fr-FR"/>
        </w:rPr>
        <w:t xml:space="preserve"> </w:t>
      </w:r>
      <w:r w:rsidR="0028092F">
        <w:rPr>
          <w:rFonts w:ascii="Candara" w:hAnsi="Candara"/>
          <w:b/>
          <w:sz w:val="24"/>
          <w:szCs w:val="24"/>
          <w:lang w:val="fr-FR"/>
        </w:rPr>
        <w:t>Paulo Peixoto</w:t>
      </w:r>
      <w:r w:rsidR="0028092F" w:rsidRPr="007E5181">
        <w:rPr>
          <w:rFonts w:ascii="Candara" w:hAnsi="Candara"/>
          <w:b/>
          <w:sz w:val="24"/>
          <w:szCs w:val="24"/>
          <w:lang w:val="fr-FR"/>
        </w:rPr>
        <w:t xml:space="preserve"> </w:t>
      </w:r>
      <w:r w:rsidR="0028092F">
        <w:rPr>
          <w:rFonts w:ascii="Candara" w:hAnsi="Candara"/>
          <w:b/>
          <w:sz w:val="24"/>
          <w:szCs w:val="24"/>
          <w:lang w:val="fr-FR"/>
        </w:rPr>
        <w:t xml:space="preserve"> </w:t>
      </w:r>
    </w:p>
    <w:p w14:paraId="7EAE3057" w14:textId="77777777" w:rsidR="00FE7D33" w:rsidRPr="00FE7D33" w:rsidRDefault="00FE7D33" w:rsidP="006F4367">
      <w:pPr>
        <w:tabs>
          <w:tab w:val="left" w:pos="284"/>
          <w:tab w:val="left" w:pos="709"/>
        </w:tabs>
        <w:spacing w:before="120" w:after="0" w:line="360" w:lineRule="exact"/>
        <w:ind w:left="284" w:hanging="284"/>
        <w:rPr>
          <w:rFonts w:ascii="Candara" w:eastAsia="Times New Roman" w:hAnsi="Candara" w:cs="Calibri"/>
          <w:color w:val="000000"/>
          <w:sz w:val="24"/>
          <w:szCs w:val="24"/>
          <w:lang w:val="en-GB" w:eastAsia="pt-PT"/>
        </w:rPr>
      </w:pPr>
      <w:r w:rsidRPr="00834CC2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 w:rsidRPr="00FE7D33">
        <w:rPr>
          <w:rFonts w:ascii="Candara" w:eastAsia="Times New Roman" w:hAnsi="Candara" w:cs="Calibri"/>
          <w:color w:val="000000"/>
          <w:sz w:val="24"/>
          <w:szCs w:val="24"/>
          <w:lang w:val="en-GB" w:eastAsia="pt-PT"/>
        </w:rPr>
        <w:t>The arena of academic ethics and research facing the requirements of citizen participation or affected publics: risks, conflicts and conditions</w:t>
      </w:r>
    </w:p>
    <w:p w14:paraId="7B818485" w14:textId="77777777" w:rsidR="00FE7D33" w:rsidRPr="00B31A28" w:rsidRDefault="00FE7D33" w:rsidP="00FE7D33">
      <w:pPr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 w:rsidRPr="00FE7D33">
        <w:rPr>
          <w:rFonts w:ascii="Candara" w:eastAsia="Times New Roman" w:hAnsi="Candara" w:cs="Calibri"/>
          <w:color w:val="000000"/>
          <w:sz w:val="24"/>
          <w:szCs w:val="24"/>
          <w:lang w:val="en-GB" w:eastAsia="pt-PT"/>
        </w:rPr>
        <w:tab/>
      </w:r>
      <w:r w:rsidRPr="00FE7D33">
        <w:rPr>
          <w:rFonts w:ascii="Candara" w:eastAsia="Times New Roman" w:hAnsi="Candara" w:cs="Calibri"/>
          <w:color w:val="000000"/>
          <w:sz w:val="24"/>
          <w:szCs w:val="24"/>
          <w:lang w:val="en-GB" w:eastAsia="pt-PT"/>
        </w:rPr>
        <w:tab/>
      </w:r>
      <w:proofErr w:type="spellStart"/>
      <w:r w:rsidRPr="00FE7D33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Kalli</w:t>
      </w:r>
      <w:proofErr w:type="spellEnd"/>
      <w:r w:rsidRPr="00FE7D33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FE7D33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Giannelos</w:t>
      </w:r>
      <w:proofErr w:type="spellEnd"/>
      <w:r w:rsidRPr="00FE7D33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 xml:space="preserve"> &amp; Bernard Reber</w:t>
      </w:r>
    </w:p>
    <w:p w14:paraId="32C5D987" w14:textId="77777777" w:rsidR="00FE7D33" w:rsidRPr="00B31A28" w:rsidRDefault="00FE7D33" w:rsidP="006F4367">
      <w:pPr>
        <w:tabs>
          <w:tab w:val="left" w:pos="284"/>
          <w:tab w:val="left" w:pos="709"/>
        </w:tabs>
        <w:spacing w:before="120" w:after="0" w:line="360" w:lineRule="exact"/>
        <w:ind w:left="284" w:hanging="284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 w:rsidRPr="00FE7D33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Comité d’éthique pédiatrique, un jeu de miroirs avec l’humain en son centre</w:t>
      </w:r>
    </w:p>
    <w:p w14:paraId="6B36E994" w14:textId="77777777" w:rsidR="00FE7D33" w:rsidRPr="00FE7D33" w:rsidRDefault="00FE7D33" w:rsidP="00FE7D33">
      <w:pPr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color w:val="000000"/>
          <w:sz w:val="24"/>
          <w:szCs w:val="24"/>
          <w:lang w:val="en-GB" w:eastAsia="pt-PT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proofErr w:type="spellStart"/>
      <w:r w:rsidRPr="00FE7D33">
        <w:rPr>
          <w:rFonts w:ascii="Candara" w:eastAsia="Times New Roman" w:hAnsi="Candara" w:cs="Calibri"/>
          <w:color w:val="000000"/>
          <w:sz w:val="24"/>
          <w:szCs w:val="24"/>
          <w:lang w:val="en-GB" w:eastAsia="pt-PT"/>
        </w:rPr>
        <w:t>Fanck</w:t>
      </w:r>
      <w:proofErr w:type="spellEnd"/>
      <w:r w:rsidRPr="00FE7D33">
        <w:rPr>
          <w:rFonts w:ascii="Candara" w:eastAsia="Times New Roman" w:hAnsi="Candara" w:cs="Calibri"/>
          <w:color w:val="000000"/>
          <w:sz w:val="24"/>
          <w:szCs w:val="24"/>
          <w:lang w:val="en-GB" w:eastAsia="pt-PT"/>
        </w:rPr>
        <w:t xml:space="preserve"> </w:t>
      </w:r>
      <w:proofErr w:type="spellStart"/>
      <w:r w:rsidRPr="00FE7D33">
        <w:rPr>
          <w:rFonts w:ascii="Candara" w:eastAsia="Times New Roman" w:hAnsi="Candara" w:cs="Calibri"/>
          <w:color w:val="000000"/>
          <w:sz w:val="24"/>
          <w:szCs w:val="24"/>
          <w:lang w:val="en-GB" w:eastAsia="pt-PT"/>
        </w:rPr>
        <w:t>Devaux</w:t>
      </w:r>
      <w:proofErr w:type="spellEnd"/>
    </w:p>
    <w:p w14:paraId="34ABD54B" w14:textId="77777777" w:rsidR="00FE7D33" w:rsidRPr="00FE7D33" w:rsidRDefault="00FE7D33" w:rsidP="006F4367">
      <w:pPr>
        <w:tabs>
          <w:tab w:val="left" w:pos="284"/>
          <w:tab w:val="left" w:pos="709"/>
        </w:tabs>
        <w:spacing w:before="120" w:after="0" w:line="360" w:lineRule="exact"/>
        <w:ind w:left="284" w:hanging="284"/>
        <w:rPr>
          <w:rFonts w:ascii="Candara" w:eastAsia="Times New Roman" w:hAnsi="Candara" w:cs="Calibri"/>
          <w:color w:val="000000"/>
          <w:sz w:val="24"/>
          <w:szCs w:val="24"/>
          <w:lang w:val="en-GB" w:eastAsia="pt-PT"/>
        </w:rPr>
      </w:pPr>
      <w:r w:rsidRPr="00FE7D33">
        <w:rPr>
          <w:rFonts w:ascii="Candara" w:eastAsia="Times New Roman" w:hAnsi="Candara" w:cs="Calibri"/>
          <w:color w:val="000000"/>
          <w:sz w:val="24"/>
          <w:szCs w:val="24"/>
          <w:lang w:val="en-GB" w:eastAsia="pt-PT"/>
        </w:rPr>
        <w:tab/>
        <w:t>Ethics and Integrity Officers in Research: why bridging the gap between ethics and integrity matters</w:t>
      </w:r>
    </w:p>
    <w:p w14:paraId="3F2261E8" w14:textId="77777777" w:rsidR="00FE7D33" w:rsidRDefault="00FE7D33" w:rsidP="00FE7D33">
      <w:pPr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 w:rsidRPr="00FE7D33">
        <w:rPr>
          <w:rFonts w:ascii="Candara" w:eastAsia="Times New Roman" w:hAnsi="Candara" w:cs="Calibri"/>
          <w:color w:val="000000"/>
          <w:sz w:val="24"/>
          <w:szCs w:val="24"/>
          <w:lang w:val="en-GB" w:eastAsia="pt-PT"/>
        </w:rPr>
        <w:tab/>
      </w:r>
      <w:r w:rsidRPr="00FE7D33">
        <w:rPr>
          <w:rFonts w:ascii="Candara" w:eastAsia="Times New Roman" w:hAnsi="Candara" w:cs="Calibri"/>
          <w:color w:val="000000"/>
          <w:sz w:val="24"/>
          <w:szCs w:val="24"/>
          <w:lang w:val="en-GB" w:eastAsia="pt-PT"/>
        </w:rPr>
        <w:tab/>
      </w:r>
      <w:r w:rsidRPr="00FE7D33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 xml:space="preserve">Susana Teixeira </w:t>
      </w:r>
      <w:proofErr w:type="spellStart"/>
      <w:r w:rsidRPr="00FE7D33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Magalhães</w:t>
      </w:r>
      <w:proofErr w:type="spellEnd"/>
    </w:p>
    <w:p w14:paraId="2512DBF2" w14:textId="77777777" w:rsidR="00FE7D33" w:rsidRDefault="00FE7D33" w:rsidP="006F4367">
      <w:pPr>
        <w:tabs>
          <w:tab w:val="left" w:pos="284"/>
          <w:tab w:val="left" w:pos="709"/>
        </w:tabs>
        <w:spacing w:before="120" w:after="0" w:line="360" w:lineRule="exact"/>
        <w:ind w:left="284" w:hanging="284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 w:rsidRPr="00FE7D33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Le rôle structurant des comités d’éthique de la recherche pour une recherche intègre et responsable : un retour d’expérience de la fédération française des CER</w:t>
      </w:r>
    </w:p>
    <w:p w14:paraId="5F8CA482" w14:textId="77777777" w:rsidR="009B18E0" w:rsidRPr="00FE7D33" w:rsidRDefault="00FE7D33" w:rsidP="00FE7D33">
      <w:pPr>
        <w:spacing w:after="0" w:line="360" w:lineRule="exact"/>
        <w:ind w:firstLine="708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 w:rsidRPr="00FE7D33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 xml:space="preserve">Jacqueline </w:t>
      </w:r>
      <w:proofErr w:type="spellStart"/>
      <w:r w:rsidRPr="00FE7D33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Fagard</w:t>
      </w:r>
      <w:proofErr w:type="spellEnd"/>
      <w:r w:rsidRPr="00FE7D33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, Agnès Roby-Brami et Jacques Py</w:t>
      </w:r>
    </w:p>
    <w:p w14:paraId="31900803" w14:textId="77777777" w:rsidR="00FE7D33" w:rsidRPr="007B54CE" w:rsidRDefault="00FE7D33" w:rsidP="00FE7D33">
      <w:pPr>
        <w:shd w:val="clear" w:color="auto" w:fill="D0CECE" w:themeFill="background2" w:themeFillShade="E6"/>
        <w:tabs>
          <w:tab w:val="left" w:pos="284"/>
          <w:tab w:val="left" w:pos="709"/>
        </w:tabs>
        <w:spacing w:before="240" w:after="0" w:line="360" w:lineRule="exact"/>
        <w:jc w:val="both"/>
        <w:rPr>
          <w:rFonts w:ascii="Candara" w:eastAsia="Times New Roman" w:hAnsi="Candara" w:cs="Calibri"/>
          <w:b/>
          <w:bCs/>
          <w:color w:val="000000"/>
          <w:sz w:val="28"/>
          <w:szCs w:val="28"/>
          <w:lang w:eastAsia="pt-PT"/>
        </w:rPr>
      </w:pPr>
      <w:r>
        <w:rPr>
          <w:rFonts w:ascii="Candara" w:eastAsia="Times New Roman" w:hAnsi="Candara" w:cs="Calibri"/>
          <w:b/>
          <w:bCs/>
          <w:color w:val="000000"/>
          <w:sz w:val="28"/>
          <w:szCs w:val="28"/>
          <w:lang w:eastAsia="pt-PT"/>
        </w:rPr>
        <w:t>9</w:t>
      </w:r>
      <w:r w:rsidRPr="004B2D52">
        <w:rPr>
          <w:rFonts w:ascii="Candara" w:eastAsia="Times New Roman" w:hAnsi="Candara" w:cs="Calibri"/>
          <w:b/>
          <w:bCs/>
          <w:color w:val="000000"/>
          <w:sz w:val="28"/>
          <w:szCs w:val="28"/>
          <w:lang w:eastAsia="pt-PT"/>
        </w:rPr>
        <w:t>h00 à 1</w:t>
      </w:r>
      <w:r>
        <w:rPr>
          <w:rFonts w:ascii="Candara" w:eastAsia="Times New Roman" w:hAnsi="Candara" w:cs="Calibri"/>
          <w:b/>
          <w:bCs/>
          <w:color w:val="000000"/>
          <w:sz w:val="28"/>
          <w:szCs w:val="28"/>
          <w:lang w:eastAsia="pt-PT"/>
        </w:rPr>
        <w:t>1</w:t>
      </w:r>
      <w:r w:rsidRPr="004B2D52">
        <w:rPr>
          <w:rFonts w:ascii="Candara" w:eastAsia="Times New Roman" w:hAnsi="Candara" w:cs="Calibri"/>
          <w:b/>
          <w:bCs/>
          <w:color w:val="000000"/>
          <w:sz w:val="28"/>
          <w:szCs w:val="28"/>
          <w:lang w:eastAsia="pt-PT"/>
        </w:rPr>
        <w:t>h</w:t>
      </w:r>
      <w:r>
        <w:rPr>
          <w:rFonts w:ascii="Candara" w:eastAsia="Times New Roman" w:hAnsi="Candara" w:cs="Calibri"/>
          <w:b/>
          <w:bCs/>
          <w:color w:val="000000"/>
          <w:sz w:val="28"/>
          <w:szCs w:val="28"/>
          <w:lang w:eastAsia="pt-PT"/>
        </w:rPr>
        <w:t>0</w:t>
      </w:r>
      <w:r w:rsidRPr="004B2D52">
        <w:rPr>
          <w:rFonts w:ascii="Candara" w:eastAsia="Times New Roman" w:hAnsi="Candara" w:cs="Calibri"/>
          <w:b/>
          <w:bCs/>
          <w:color w:val="000000"/>
          <w:sz w:val="28"/>
          <w:szCs w:val="28"/>
          <w:lang w:eastAsia="pt-PT"/>
        </w:rPr>
        <w:t>0</w:t>
      </w:r>
      <w:r w:rsidRPr="007B54CE">
        <w:rPr>
          <w:rFonts w:ascii="Candara" w:eastAsia="Times New Roman" w:hAnsi="Candara" w:cs="Calibri"/>
          <w:b/>
          <w:bCs/>
          <w:color w:val="000000"/>
          <w:sz w:val="28"/>
          <w:szCs w:val="28"/>
          <w:lang w:eastAsia="pt-PT"/>
        </w:rPr>
        <w:t xml:space="preserve"> </w:t>
      </w:r>
      <w:r w:rsidRPr="007B54CE">
        <w:rPr>
          <w:rFonts w:ascii="Candara" w:eastAsia="Times New Roman" w:hAnsi="Candara" w:cs="Calibri"/>
          <w:bCs/>
          <w:color w:val="000000"/>
          <w:sz w:val="24"/>
          <w:szCs w:val="24"/>
          <w:lang w:eastAsia="pt-PT"/>
        </w:rPr>
        <w:t xml:space="preserve">(Salle J. M. </w:t>
      </w:r>
      <w:r>
        <w:rPr>
          <w:rFonts w:ascii="Candara" w:eastAsia="Times New Roman" w:hAnsi="Candara" w:cs="Calibri"/>
          <w:bCs/>
          <w:color w:val="000000"/>
          <w:sz w:val="24"/>
          <w:szCs w:val="24"/>
          <w:lang w:eastAsia="pt-PT"/>
        </w:rPr>
        <w:t>Keynes</w:t>
      </w:r>
      <w:r w:rsidRPr="007B54CE">
        <w:rPr>
          <w:rFonts w:ascii="Candara" w:eastAsia="Times New Roman" w:hAnsi="Candara" w:cs="Calibri"/>
          <w:bCs/>
          <w:color w:val="000000"/>
          <w:sz w:val="24"/>
          <w:szCs w:val="24"/>
          <w:lang w:eastAsia="pt-PT"/>
        </w:rPr>
        <w:t>)</w:t>
      </w:r>
    </w:p>
    <w:p w14:paraId="592D8B51" w14:textId="77777777" w:rsidR="00D11006" w:rsidRDefault="00D11006" w:rsidP="00FE7D33">
      <w:pPr>
        <w:shd w:val="clear" w:color="auto" w:fill="D0CECE" w:themeFill="background2" w:themeFillShade="E6"/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b/>
          <w:bCs/>
          <w:color w:val="000000"/>
          <w:sz w:val="28"/>
          <w:szCs w:val="28"/>
          <w:lang w:val="en-GB" w:eastAsia="pt-PT"/>
        </w:rPr>
      </w:pPr>
      <w:r>
        <w:rPr>
          <w:rFonts w:ascii="Candara" w:eastAsia="Times New Roman" w:hAnsi="Candara" w:cs="Calibri"/>
          <w:b/>
          <w:bCs/>
          <w:color w:val="000000"/>
          <w:sz w:val="28"/>
          <w:szCs w:val="28"/>
          <w:lang w:val="en-GB" w:eastAsia="pt-PT"/>
        </w:rPr>
        <w:t>Session 8</w:t>
      </w:r>
    </w:p>
    <w:p w14:paraId="7D902D6F" w14:textId="43468362" w:rsidR="00FE7D33" w:rsidRDefault="00FE7D33" w:rsidP="00FE7D33">
      <w:pPr>
        <w:shd w:val="clear" w:color="auto" w:fill="D0CECE" w:themeFill="background2" w:themeFillShade="E6"/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b/>
          <w:bCs/>
          <w:color w:val="000000"/>
          <w:sz w:val="28"/>
          <w:szCs w:val="28"/>
          <w:lang w:val="en-GB" w:eastAsia="pt-PT"/>
        </w:rPr>
      </w:pPr>
      <w:r w:rsidRPr="00FE7D33">
        <w:rPr>
          <w:rFonts w:ascii="Candara" w:eastAsia="Times New Roman" w:hAnsi="Candara" w:cs="Calibri"/>
          <w:b/>
          <w:bCs/>
          <w:color w:val="000000"/>
          <w:sz w:val="28"/>
          <w:szCs w:val="28"/>
          <w:lang w:val="en-GB" w:eastAsia="pt-PT"/>
        </w:rPr>
        <w:t>Institutional Integrity Processes</w:t>
      </w:r>
    </w:p>
    <w:p w14:paraId="1F2BED11" w14:textId="77777777" w:rsidR="00621B20" w:rsidRPr="00FE7D33" w:rsidRDefault="00621B20" w:rsidP="00621B20">
      <w:pPr>
        <w:shd w:val="clear" w:color="auto" w:fill="D0CECE" w:themeFill="background2" w:themeFillShade="E6"/>
        <w:tabs>
          <w:tab w:val="left" w:pos="284"/>
          <w:tab w:val="left" w:pos="709"/>
        </w:tabs>
        <w:spacing w:after="0" w:line="360" w:lineRule="exact"/>
        <w:rPr>
          <w:rFonts w:ascii="Candara" w:hAnsi="Candara"/>
          <w:b/>
          <w:sz w:val="28"/>
          <w:szCs w:val="28"/>
          <w:lang w:val="en-GB"/>
        </w:rPr>
      </w:pPr>
      <w:r w:rsidRPr="00834CC2">
        <w:rPr>
          <w:rFonts w:ascii="Candara" w:hAnsi="Candara"/>
          <w:b/>
          <w:sz w:val="24"/>
          <w:szCs w:val="24"/>
          <w:lang w:val="en-US"/>
        </w:rPr>
        <w:t>Chairperson |</w:t>
      </w:r>
      <w:r w:rsidR="007E5181" w:rsidRPr="00834CC2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28092F" w:rsidRPr="00834CC2">
        <w:rPr>
          <w:rFonts w:ascii="Candara" w:hAnsi="Candara"/>
          <w:b/>
          <w:sz w:val="24"/>
          <w:szCs w:val="24"/>
          <w:lang w:val="en-US"/>
        </w:rPr>
        <w:t>Patrick Furrer</w:t>
      </w:r>
    </w:p>
    <w:p w14:paraId="733274D2" w14:textId="77777777" w:rsidR="00FE7D33" w:rsidRPr="00FE7D33" w:rsidRDefault="00FE7D33" w:rsidP="006F4367">
      <w:pPr>
        <w:shd w:val="clear" w:color="auto" w:fill="D0CECE" w:themeFill="background2" w:themeFillShade="E6"/>
        <w:tabs>
          <w:tab w:val="left" w:pos="284"/>
          <w:tab w:val="left" w:pos="709"/>
        </w:tabs>
        <w:spacing w:before="120" w:after="0" w:line="360" w:lineRule="exact"/>
        <w:ind w:left="284" w:hanging="284"/>
        <w:rPr>
          <w:rFonts w:ascii="Candara" w:eastAsia="Times New Roman" w:hAnsi="Candara" w:cs="Calibri"/>
          <w:color w:val="000000"/>
          <w:sz w:val="24"/>
          <w:szCs w:val="24"/>
          <w:lang w:val="en-GB" w:eastAsia="pt-PT"/>
        </w:rPr>
      </w:pPr>
      <w:r w:rsidRPr="00FE7D33">
        <w:rPr>
          <w:rFonts w:ascii="Candara" w:eastAsia="Times New Roman" w:hAnsi="Candara" w:cs="Calibri"/>
          <w:color w:val="000000"/>
          <w:sz w:val="24"/>
          <w:szCs w:val="24"/>
          <w:lang w:val="en-GB" w:eastAsia="pt-PT"/>
        </w:rPr>
        <w:tab/>
        <w:t>Educating early career researchers on publishing options</w:t>
      </w:r>
    </w:p>
    <w:p w14:paraId="71B89FB6" w14:textId="77777777" w:rsidR="00FE7D33" w:rsidRPr="00FE7D33" w:rsidRDefault="00FE7D33" w:rsidP="006F4367">
      <w:pPr>
        <w:shd w:val="clear" w:color="auto" w:fill="D0CECE" w:themeFill="background2" w:themeFillShade="E6"/>
        <w:tabs>
          <w:tab w:val="left" w:pos="284"/>
          <w:tab w:val="left" w:pos="709"/>
        </w:tabs>
        <w:spacing w:after="0" w:line="360" w:lineRule="exact"/>
        <w:ind w:left="709" w:hanging="709"/>
        <w:rPr>
          <w:rFonts w:ascii="Candara" w:eastAsia="Times New Roman" w:hAnsi="Candara" w:cs="Calibri"/>
          <w:color w:val="000000"/>
          <w:sz w:val="24"/>
          <w:szCs w:val="24"/>
          <w:lang w:val="en-GB" w:eastAsia="pt-PT"/>
        </w:rPr>
      </w:pPr>
      <w:r w:rsidRPr="00FE7D33">
        <w:rPr>
          <w:rFonts w:ascii="Candara" w:eastAsia="Times New Roman" w:hAnsi="Candara" w:cs="Calibri"/>
          <w:color w:val="000000"/>
          <w:sz w:val="24"/>
          <w:szCs w:val="24"/>
          <w:lang w:val="en-GB" w:eastAsia="pt-PT"/>
        </w:rPr>
        <w:tab/>
      </w:r>
      <w:r w:rsidRPr="00FE7D33">
        <w:rPr>
          <w:rFonts w:ascii="Candara" w:eastAsia="Times New Roman" w:hAnsi="Candara" w:cs="Calibri"/>
          <w:color w:val="000000"/>
          <w:sz w:val="24"/>
          <w:szCs w:val="24"/>
          <w:lang w:val="en-GB" w:eastAsia="pt-PT"/>
        </w:rPr>
        <w:tab/>
        <w:t xml:space="preserve">Irene Glendinning, Laura </w:t>
      </w:r>
      <w:proofErr w:type="spellStart"/>
      <w:r w:rsidRPr="00FE7D33">
        <w:rPr>
          <w:rFonts w:ascii="Candara" w:eastAsia="Times New Roman" w:hAnsi="Candara" w:cs="Calibri"/>
          <w:color w:val="000000"/>
          <w:sz w:val="24"/>
          <w:szCs w:val="24"/>
          <w:lang w:val="en-GB" w:eastAsia="pt-PT"/>
        </w:rPr>
        <w:t>Ribiero</w:t>
      </w:r>
      <w:proofErr w:type="spellEnd"/>
      <w:r w:rsidRPr="00FE7D33">
        <w:rPr>
          <w:rFonts w:ascii="Candara" w:eastAsia="Times New Roman" w:hAnsi="Candara" w:cs="Calibri"/>
          <w:color w:val="000000"/>
          <w:sz w:val="24"/>
          <w:szCs w:val="24"/>
          <w:lang w:val="en-GB" w:eastAsia="pt-PT"/>
        </w:rPr>
        <w:t xml:space="preserve">, Shiva </w:t>
      </w:r>
      <w:proofErr w:type="spellStart"/>
      <w:r w:rsidRPr="00FE7D33">
        <w:rPr>
          <w:rFonts w:ascii="Candara" w:eastAsia="Times New Roman" w:hAnsi="Candara" w:cs="Calibri"/>
          <w:color w:val="000000"/>
          <w:sz w:val="24"/>
          <w:szCs w:val="24"/>
          <w:lang w:val="en-GB" w:eastAsia="pt-PT"/>
        </w:rPr>
        <w:t>Sivasubramaniam</w:t>
      </w:r>
      <w:proofErr w:type="spellEnd"/>
      <w:r w:rsidRPr="00FE7D33">
        <w:rPr>
          <w:rFonts w:ascii="Candara" w:eastAsia="Times New Roman" w:hAnsi="Candara" w:cs="Calibri"/>
          <w:color w:val="000000"/>
          <w:sz w:val="24"/>
          <w:szCs w:val="24"/>
          <w:lang w:val="en-GB" w:eastAsia="pt-PT"/>
        </w:rPr>
        <w:t xml:space="preserve">, </w:t>
      </w:r>
      <w:proofErr w:type="spellStart"/>
      <w:r w:rsidRPr="00FE7D33">
        <w:rPr>
          <w:rFonts w:ascii="Candara" w:eastAsia="Times New Roman" w:hAnsi="Candara" w:cs="Calibri"/>
          <w:color w:val="000000"/>
          <w:sz w:val="24"/>
          <w:szCs w:val="24"/>
          <w:lang w:val="en-GB" w:eastAsia="pt-PT"/>
        </w:rPr>
        <w:t>Muaawia</w:t>
      </w:r>
      <w:proofErr w:type="spellEnd"/>
      <w:r w:rsidRPr="00FE7D33">
        <w:rPr>
          <w:rFonts w:ascii="Candara" w:eastAsia="Times New Roman" w:hAnsi="Candara" w:cs="Calibri"/>
          <w:color w:val="000000"/>
          <w:sz w:val="24"/>
          <w:szCs w:val="24"/>
          <w:lang w:val="en-GB" w:eastAsia="pt-PT"/>
        </w:rPr>
        <w:t xml:space="preserve"> Ahmad H. Ahmed, </w:t>
      </w:r>
      <w:proofErr w:type="spellStart"/>
      <w:r w:rsidRPr="00FE7D33">
        <w:rPr>
          <w:rFonts w:ascii="Candara" w:eastAsia="Times New Roman" w:hAnsi="Candara" w:cs="Calibri"/>
          <w:color w:val="000000"/>
          <w:sz w:val="24"/>
          <w:szCs w:val="24"/>
          <w:lang w:val="en-GB" w:eastAsia="pt-PT"/>
        </w:rPr>
        <w:t>Ghazaleh</w:t>
      </w:r>
      <w:proofErr w:type="spellEnd"/>
      <w:r w:rsidRPr="00FE7D33">
        <w:rPr>
          <w:rFonts w:ascii="Candara" w:eastAsia="Times New Roman" w:hAnsi="Candara" w:cs="Calibri"/>
          <w:color w:val="000000"/>
          <w:sz w:val="24"/>
          <w:szCs w:val="24"/>
          <w:lang w:val="en-GB" w:eastAsia="pt-PT"/>
        </w:rPr>
        <w:t xml:space="preserve"> </w:t>
      </w:r>
      <w:proofErr w:type="spellStart"/>
      <w:r w:rsidRPr="00FE7D33">
        <w:rPr>
          <w:rFonts w:ascii="Candara" w:eastAsia="Times New Roman" w:hAnsi="Candara" w:cs="Calibri"/>
          <w:color w:val="000000"/>
          <w:sz w:val="24"/>
          <w:szCs w:val="24"/>
          <w:lang w:val="en-GB" w:eastAsia="pt-PT"/>
        </w:rPr>
        <w:t>Gholami</w:t>
      </w:r>
      <w:proofErr w:type="spellEnd"/>
      <w:r w:rsidRPr="00FE7D33">
        <w:rPr>
          <w:rFonts w:ascii="Candara" w:eastAsia="Times New Roman" w:hAnsi="Candara" w:cs="Calibri"/>
          <w:color w:val="000000"/>
          <w:sz w:val="24"/>
          <w:szCs w:val="24"/>
          <w:lang w:val="en-GB" w:eastAsia="pt-PT"/>
        </w:rPr>
        <w:t xml:space="preserve"> &amp; </w:t>
      </w:r>
      <w:proofErr w:type="spellStart"/>
      <w:r w:rsidRPr="00FE7D33">
        <w:rPr>
          <w:rFonts w:ascii="Candara" w:eastAsia="Times New Roman" w:hAnsi="Candara" w:cs="Calibri"/>
          <w:color w:val="000000"/>
          <w:sz w:val="24"/>
          <w:szCs w:val="24"/>
          <w:lang w:val="en-GB" w:eastAsia="pt-PT"/>
        </w:rPr>
        <w:t>Sumayyia</w:t>
      </w:r>
      <w:proofErr w:type="spellEnd"/>
      <w:r w:rsidRPr="00FE7D33">
        <w:rPr>
          <w:rFonts w:ascii="Candara" w:eastAsia="Times New Roman" w:hAnsi="Candara" w:cs="Calibri"/>
          <w:color w:val="000000"/>
          <w:sz w:val="24"/>
          <w:szCs w:val="24"/>
          <w:lang w:val="en-GB" w:eastAsia="pt-PT"/>
        </w:rPr>
        <w:t xml:space="preserve"> Dawood </w:t>
      </w:r>
      <w:proofErr w:type="spellStart"/>
      <w:r w:rsidRPr="00FE7D33">
        <w:rPr>
          <w:rFonts w:ascii="Candara" w:eastAsia="Times New Roman" w:hAnsi="Candara" w:cs="Calibri"/>
          <w:color w:val="000000"/>
          <w:sz w:val="24"/>
          <w:szCs w:val="24"/>
          <w:lang w:val="en-GB" w:eastAsia="pt-PT"/>
        </w:rPr>
        <w:t>Marar</w:t>
      </w:r>
      <w:proofErr w:type="spellEnd"/>
    </w:p>
    <w:p w14:paraId="52D3FA09" w14:textId="77777777" w:rsidR="00FE7D33" w:rsidRPr="00B31A28" w:rsidRDefault="00FE7D33" w:rsidP="006F4367">
      <w:pPr>
        <w:shd w:val="clear" w:color="auto" w:fill="D0CECE" w:themeFill="background2" w:themeFillShade="E6"/>
        <w:tabs>
          <w:tab w:val="left" w:pos="284"/>
          <w:tab w:val="left" w:pos="709"/>
        </w:tabs>
        <w:spacing w:before="120" w:after="0" w:line="360" w:lineRule="exact"/>
        <w:ind w:left="284" w:hanging="284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 w:rsidRPr="00FE7D33">
        <w:rPr>
          <w:rFonts w:ascii="Candara" w:eastAsia="Times New Roman" w:hAnsi="Candara" w:cs="Calibri"/>
          <w:color w:val="000000"/>
          <w:sz w:val="24"/>
          <w:szCs w:val="24"/>
          <w:lang w:val="en-GB" w:eastAsia="pt-PT"/>
        </w:rPr>
        <w:tab/>
      </w:r>
      <w:r w:rsidRPr="00FE7D33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Développer une culture institutionnelle de l’intégrité au sein de la Haute école spécialisée de Suisse occidentale : entre exigences, besoins et réalités</w:t>
      </w:r>
    </w:p>
    <w:p w14:paraId="292BFAEC" w14:textId="77777777" w:rsidR="00FE7D33" w:rsidRDefault="00FE7D33" w:rsidP="00FE7D33">
      <w:pPr>
        <w:shd w:val="clear" w:color="auto" w:fill="D0CECE" w:themeFill="background2" w:themeFillShade="E6"/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proofErr w:type="spellStart"/>
      <w:r w:rsidRPr="00FE7D33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Rym</w:t>
      </w:r>
      <w:proofErr w:type="spellEnd"/>
      <w:r w:rsidRPr="00FE7D33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 xml:space="preserve"> Vivien</w:t>
      </w:r>
    </w:p>
    <w:p w14:paraId="1745E66F" w14:textId="77777777" w:rsidR="00FE7D33" w:rsidRDefault="00FE7D33" w:rsidP="006F4367">
      <w:pPr>
        <w:shd w:val="clear" w:color="auto" w:fill="D0CECE" w:themeFill="background2" w:themeFillShade="E6"/>
        <w:tabs>
          <w:tab w:val="left" w:pos="284"/>
          <w:tab w:val="left" w:pos="709"/>
        </w:tabs>
        <w:spacing w:before="120" w:after="0" w:line="360" w:lineRule="exact"/>
        <w:ind w:left="284" w:hanging="284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lastRenderedPageBreak/>
        <w:tab/>
      </w:r>
      <w:r w:rsidRPr="00FE7D33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Construire l’intégrité scientifique des étudiants : de l’éclatement des dispositifs à leur articulation pour une formation cohérente à l’écriture de recherche</w:t>
      </w:r>
    </w:p>
    <w:p w14:paraId="6FA5FABA" w14:textId="77777777" w:rsidR="00FE7D33" w:rsidRPr="007B54CE" w:rsidRDefault="00FE7D33" w:rsidP="00FE7D33">
      <w:pPr>
        <w:shd w:val="clear" w:color="auto" w:fill="D0CECE" w:themeFill="background2" w:themeFillShade="E6"/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 w:rsidR="00931546" w:rsidRPr="00931546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 xml:space="preserve">Marie-Christine Pollet, Carole Glorieux, François Frédéric &amp; Arnaud Van </w:t>
      </w:r>
      <w:proofErr w:type="spellStart"/>
      <w:r w:rsidR="00931546" w:rsidRPr="00931546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Hecke</w:t>
      </w:r>
      <w:proofErr w:type="spellEnd"/>
    </w:p>
    <w:p w14:paraId="4D909992" w14:textId="77777777" w:rsidR="00FE7D33" w:rsidRPr="00931546" w:rsidRDefault="00FE7D33" w:rsidP="006F4367">
      <w:pPr>
        <w:shd w:val="clear" w:color="auto" w:fill="D0CECE" w:themeFill="background2" w:themeFillShade="E6"/>
        <w:tabs>
          <w:tab w:val="left" w:pos="284"/>
          <w:tab w:val="left" w:pos="709"/>
        </w:tabs>
        <w:spacing w:before="120" w:after="0" w:line="360" w:lineRule="exact"/>
        <w:ind w:left="284" w:hanging="284"/>
        <w:rPr>
          <w:rFonts w:ascii="Candara" w:eastAsia="Times New Roman" w:hAnsi="Candara" w:cs="Calibri"/>
          <w:color w:val="000000"/>
          <w:sz w:val="24"/>
          <w:szCs w:val="24"/>
          <w:lang w:val="en-GB" w:eastAsia="pt-PT"/>
        </w:rPr>
      </w:pPr>
      <w:r w:rsidRPr="007B54CE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 w:rsidR="00931546" w:rsidRPr="00931546">
        <w:rPr>
          <w:rFonts w:ascii="Candara" w:eastAsia="Times New Roman" w:hAnsi="Candara" w:cs="Calibri"/>
          <w:color w:val="000000"/>
          <w:sz w:val="24"/>
          <w:szCs w:val="24"/>
          <w:lang w:val="en-GB" w:eastAsia="pt-PT"/>
        </w:rPr>
        <w:t>When Does Intellectual Misconduct Start? A Comparative Research among Scholars, University Students and School Pupils</w:t>
      </w:r>
    </w:p>
    <w:p w14:paraId="3F605460" w14:textId="77777777" w:rsidR="00FE7D33" w:rsidRDefault="00FE7D33" w:rsidP="00FE7D33">
      <w:pPr>
        <w:shd w:val="clear" w:color="auto" w:fill="D0CECE" w:themeFill="background2" w:themeFillShade="E6"/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 w:rsidRPr="00931546">
        <w:rPr>
          <w:rFonts w:ascii="Candara" w:eastAsia="Times New Roman" w:hAnsi="Candara" w:cs="Calibri"/>
          <w:color w:val="000000"/>
          <w:sz w:val="24"/>
          <w:szCs w:val="24"/>
          <w:lang w:val="en-GB" w:eastAsia="pt-PT"/>
        </w:rPr>
        <w:tab/>
      </w:r>
      <w:r w:rsidRPr="00931546">
        <w:rPr>
          <w:rFonts w:ascii="Candara" w:eastAsia="Times New Roman" w:hAnsi="Candara" w:cs="Calibri"/>
          <w:color w:val="000000"/>
          <w:sz w:val="24"/>
          <w:szCs w:val="24"/>
          <w:lang w:val="en-GB" w:eastAsia="pt-PT"/>
        </w:rPr>
        <w:tab/>
      </w:r>
      <w:proofErr w:type="spellStart"/>
      <w:r w:rsidR="00931546" w:rsidRPr="00931546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Liviu</w:t>
      </w:r>
      <w:proofErr w:type="spellEnd"/>
      <w:r w:rsidR="00931546" w:rsidRPr="00931546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="00931546" w:rsidRPr="00931546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Papadima</w:t>
      </w:r>
      <w:proofErr w:type="spellEnd"/>
    </w:p>
    <w:p w14:paraId="6D91B4A6" w14:textId="77777777" w:rsidR="00931546" w:rsidRPr="00931546" w:rsidRDefault="006F4367" w:rsidP="006F4367">
      <w:pPr>
        <w:shd w:val="clear" w:color="auto" w:fill="D0CECE" w:themeFill="background2" w:themeFillShade="E6"/>
        <w:tabs>
          <w:tab w:val="left" w:pos="284"/>
          <w:tab w:val="left" w:pos="709"/>
        </w:tabs>
        <w:spacing w:before="120" w:after="0" w:line="360" w:lineRule="exact"/>
        <w:ind w:left="284" w:hanging="284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 w:rsidR="00931546" w:rsidRPr="00931546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Le plagiat comme pratique informationnelle : le rôle méconnu des professeurs-documentalistes et bibliothécaires dans la formation des étudiants pré-universitaires</w:t>
      </w:r>
    </w:p>
    <w:p w14:paraId="09CC32FA" w14:textId="77777777" w:rsidR="00931546" w:rsidRPr="00931546" w:rsidRDefault="00931546" w:rsidP="00931546">
      <w:pPr>
        <w:shd w:val="clear" w:color="auto" w:fill="D0CECE" w:themeFill="background2" w:themeFillShade="E6"/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color w:val="000000"/>
          <w:sz w:val="24"/>
          <w:szCs w:val="24"/>
          <w:lang w:val="en-GB" w:eastAsia="pt-PT"/>
        </w:rPr>
      </w:pPr>
      <w:r w:rsidRPr="00931546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 w:rsidRPr="00931546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 w:rsidRPr="00931546">
        <w:rPr>
          <w:rFonts w:ascii="Candara" w:eastAsia="Times New Roman" w:hAnsi="Candara" w:cs="Calibri"/>
          <w:color w:val="000000"/>
          <w:sz w:val="24"/>
          <w:szCs w:val="24"/>
          <w:lang w:val="en-GB" w:eastAsia="pt-PT"/>
        </w:rPr>
        <w:t>Alexandra Bally</w:t>
      </w:r>
    </w:p>
    <w:p w14:paraId="79CC5F3B" w14:textId="6153EB7E" w:rsidR="00931546" w:rsidRPr="00931546" w:rsidRDefault="006F4367" w:rsidP="006F4367">
      <w:pPr>
        <w:shd w:val="clear" w:color="auto" w:fill="D0CECE" w:themeFill="background2" w:themeFillShade="E6"/>
        <w:tabs>
          <w:tab w:val="left" w:pos="284"/>
          <w:tab w:val="left" w:pos="709"/>
        </w:tabs>
        <w:spacing w:before="120" w:after="0" w:line="360" w:lineRule="exact"/>
        <w:ind w:left="284" w:hanging="284"/>
        <w:rPr>
          <w:rFonts w:ascii="Candara" w:eastAsia="Times New Roman" w:hAnsi="Candara" w:cs="Calibri"/>
          <w:color w:val="000000"/>
          <w:sz w:val="24"/>
          <w:szCs w:val="24"/>
          <w:lang w:val="en-GB" w:eastAsia="pt-PT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en-GB" w:eastAsia="pt-PT"/>
        </w:rPr>
        <w:tab/>
      </w:r>
      <w:r w:rsidR="00723681" w:rsidRPr="00834CC2">
        <w:rPr>
          <w:rFonts w:ascii="Candara" w:eastAsia="Times New Roman" w:hAnsi="Candara" w:cs="Calibri"/>
          <w:color w:val="000000"/>
          <w:sz w:val="24"/>
          <w:szCs w:val="24"/>
          <w:lang w:val="en-US" w:eastAsia="pt-PT"/>
        </w:rPr>
        <w:t>Poster </w:t>
      </w:r>
      <w:proofErr w:type="gramStart"/>
      <w:r w:rsidR="00723681" w:rsidRPr="00834CC2">
        <w:rPr>
          <w:rFonts w:ascii="Candara" w:eastAsia="Times New Roman" w:hAnsi="Candara" w:cs="Calibri"/>
          <w:color w:val="000000"/>
          <w:sz w:val="24"/>
          <w:szCs w:val="24"/>
          <w:lang w:val="en-US" w:eastAsia="pt-PT"/>
        </w:rPr>
        <w:t>-  Oral</w:t>
      </w:r>
      <w:proofErr w:type="gramEnd"/>
      <w:r w:rsidR="00723681" w:rsidRPr="00834CC2">
        <w:rPr>
          <w:rFonts w:ascii="Candara" w:eastAsia="Times New Roman" w:hAnsi="Candara" w:cs="Calibri"/>
          <w:color w:val="000000"/>
          <w:sz w:val="24"/>
          <w:szCs w:val="24"/>
          <w:lang w:val="en-US" w:eastAsia="pt-PT"/>
        </w:rPr>
        <w:t xml:space="preserve"> presentation of work in progress : </w:t>
      </w:r>
      <w:r w:rsidR="00931546" w:rsidRPr="00931546">
        <w:rPr>
          <w:rFonts w:ascii="Candara" w:eastAsia="Times New Roman" w:hAnsi="Candara" w:cs="Calibri"/>
          <w:color w:val="000000"/>
          <w:sz w:val="24"/>
          <w:szCs w:val="24"/>
          <w:lang w:val="en-GB" w:eastAsia="pt-PT"/>
        </w:rPr>
        <w:t>Awareness and Perceptions of Contract Cheating/</w:t>
      </w:r>
      <w:proofErr w:type="spellStart"/>
      <w:r w:rsidR="00931546" w:rsidRPr="00931546">
        <w:rPr>
          <w:rFonts w:ascii="Candara" w:eastAsia="Times New Roman" w:hAnsi="Candara" w:cs="Calibri"/>
          <w:color w:val="000000"/>
          <w:sz w:val="24"/>
          <w:szCs w:val="24"/>
          <w:lang w:val="en-GB" w:eastAsia="pt-PT"/>
        </w:rPr>
        <w:t>Ghostwriting</w:t>
      </w:r>
      <w:proofErr w:type="spellEnd"/>
      <w:r w:rsidR="00931546" w:rsidRPr="00931546">
        <w:rPr>
          <w:rFonts w:ascii="Candara" w:eastAsia="Times New Roman" w:hAnsi="Candara" w:cs="Calibri"/>
          <w:color w:val="000000"/>
          <w:sz w:val="24"/>
          <w:szCs w:val="24"/>
          <w:lang w:val="en-GB" w:eastAsia="pt-PT"/>
        </w:rPr>
        <w:t xml:space="preserve"> Among Healthcare Specialties Students of Riyadh Universities</w:t>
      </w:r>
    </w:p>
    <w:p w14:paraId="306E6667" w14:textId="77777777" w:rsidR="00931546" w:rsidRPr="00931546" w:rsidRDefault="00931546" w:rsidP="00931546">
      <w:pPr>
        <w:shd w:val="clear" w:color="auto" w:fill="D0CECE" w:themeFill="background2" w:themeFillShade="E6"/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 w:rsidRPr="00931546">
        <w:rPr>
          <w:rFonts w:ascii="Candara" w:eastAsia="Times New Roman" w:hAnsi="Candara" w:cs="Calibri"/>
          <w:color w:val="000000"/>
          <w:sz w:val="24"/>
          <w:szCs w:val="24"/>
          <w:lang w:val="en-GB" w:eastAsia="pt-PT"/>
        </w:rPr>
        <w:tab/>
      </w:r>
      <w:r w:rsidRPr="00931546">
        <w:rPr>
          <w:rFonts w:ascii="Candara" w:eastAsia="Times New Roman" w:hAnsi="Candara" w:cs="Calibri"/>
          <w:color w:val="000000"/>
          <w:sz w:val="24"/>
          <w:szCs w:val="24"/>
          <w:lang w:val="en-GB" w:eastAsia="pt-PT"/>
        </w:rPr>
        <w:tab/>
      </w:r>
      <w:proofErr w:type="spellStart"/>
      <w:r w:rsidRPr="00931546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Muaawia</w:t>
      </w:r>
      <w:proofErr w:type="spellEnd"/>
      <w:r w:rsidRPr="00931546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 xml:space="preserve"> A. Hamza</w:t>
      </w:r>
    </w:p>
    <w:p w14:paraId="165B3C96" w14:textId="4C1E93F0" w:rsidR="00931546" w:rsidRPr="00931546" w:rsidRDefault="006F4367" w:rsidP="006F4367">
      <w:pPr>
        <w:shd w:val="clear" w:color="auto" w:fill="D0CECE" w:themeFill="background2" w:themeFillShade="E6"/>
        <w:tabs>
          <w:tab w:val="left" w:pos="284"/>
          <w:tab w:val="left" w:pos="709"/>
        </w:tabs>
        <w:spacing w:before="120" w:after="0" w:line="360" w:lineRule="exact"/>
        <w:ind w:left="284" w:hanging="284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 w:rsidR="00C33E55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Poster </w:t>
      </w:r>
      <w:proofErr w:type="gramStart"/>
      <w:r w:rsidR="0085384B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 xml:space="preserve">- </w:t>
      </w:r>
      <w:r w:rsidR="00C33E55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 xml:space="preserve"> </w:t>
      </w:r>
      <w:r w:rsidR="00723681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présentation</w:t>
      </w:r>
      <w:proofErr w:type="gramEnd"/>
      <w:r w:rsidR="00723681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 xml:space="preserve"> orale </w:t>
      </w:r>
      <w:r w:rsidR="00C33E55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 xml:space="preserve">travaux en cours de réalisation : </w:t>
      </w:r>
      <w:r w:rsidR="00931546" w:rsidRPr="00931546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 xml:space="preserve">Comment transformer l’utilisation de la citation directe et indirecte en stratégies de </w:t>
      </w:r>
      <w:proofErr w:type="spellStart"/>
      <w:r w:rsidR="00931546" w:rsidRPr="00931546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créacollage</w:t>
      </w:r>
      <w:proofErr w:type="spellEnd"/>
      <w:r w:rsidR="00931546" w:rsidRPr="00931546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 xml:space="preserve"> numérique efficaces et intègres</w:t>
      </w:r>
    </w:p>
    <w:p w14:paraId="452FFEB0" w14:textId="77777777" w:rsidR="00931546" w:rsidRDefault="00931546" w:rsidP="00931546">
      <w:pPr>
        <w:shd w:val="clear" w:color="auto" w:fill="D0CECE" w:themeFill="background2" w:themeFillShade="E6"/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 w:rsidRPr="00931546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 w:rsidRPr="00931546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  <w:t>Martine Peters</w:t>
      </w:r>
      <w:r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,</w:t>
      </w:r>
      <w:r w:rsidRPr="00931546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 xml:space="preserve"> Tessa </w:t>
      </w:r>
      <w:proofErr w:type="spellStart"/>
      <w:r w:rsidRPr="00931546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Boies</w:t>
      </w:r>
      <w:proofErr w:type="spellEnd"/>
      <w:r w:rsidRPr="00931546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 xml:space="preserve"> &amp; Sarah Beauchemin-Roy</w:t>
      </w:r>
    </w:p>
    <w:p w14:paraId="5D4A889E" w14:textId="77777777" w:rsidR="00931546" w:rsidRDefault="00931546" w:rsidP="00FE7D33">
      <w:pPr>
        <w:shd w:val="clear" w:color="auto" w:fill="D0CECE" w:themeFill="background2" w:themeFillShade="E6"/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</w:p>
    <w:p w14:paraId="0F67F7B5" w14:textId="77777777" w:rsidR="00FE7D33" w:rsidRDefault="00FE7D33" w:rsidP="00FE7D33">
      <w:pPr>
        <w:shd w:val="clear" w:color="auto" w:fill="FFFFFF" w:themeFill="background1"/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</w:p>
    <w:p w14:paraId="22969A38" w14:textId="77777777" w:rsidR="00931546" w:rsidRPr="009B18E0" w:rsidRDefault="00931546" w:rsidP="00931546">
      <w:pPr>
        <w:tabs>
          <w:tab w:val="left" w:pos="284"/>
          <w:tab w:val="left" w:pos="709"/>
        </w:tabs>
        <w:spacing w:before="240" w:after="0" w:line="360" w:lineRule="exact"/>
        <w:jc w:val="both"/>
        <w:rPr>
          <w:rFonts w:ascii="Candara" w:eastAsia="Times New Roman" w:hAnsi="Candara" w:cs="Calibri"/>
          <w:b/>
          <w:bCs/>
          <w:color w:val="141618"/>
          <w:sz w:val="28"/>
          <w:szCs w:val="28"/>
          <w:lang w:eastAsia="pt-PT"/>
        </w:rPr>
      </w:pPr>
      <w:r w:rsidRPr="009B18E0">
        <w:rPr>
          <w:rFonts w:ascii="Candara" w:eastAsia="Times New Roman" w:hAnsi="Candara" w:cs="Calibri"/>
          <w:b/>
          <w:bCs/>
          <w:color w:val="141618"/>
          <w:sz w:val="28"/>
          <w:szCs w:val="28"/>
          <w:lang w:eastAsia="pt-PT"/>
        </w:rPr>
        <w:t>1</w:t>
      </w:r>
      <w:r>
        <w:rPr>
          <w:rFonts w:ascii="Candara" w:eastAsia="Times New Roman" w:hAnsi="Candara" w:cs="Calibri"/>
          <w:b/>
          <w:bCs/>
          <w:color w:val="141618"/>
          <w:sz w:val="28"/>
          <w:szCs w:val="28"/>
          <w:lang w:eastAsia="pt-PT"/>
        </w:rPr>
        <w:t>1</w:t>
      </w:r>
      <w:r w:rsidRPr="009B18E0">
        <w:rPr>
          <w:rFonts w:ascii="Candara" w:eastAsia="Times New Roman" w:hAnsi="Candara" w:cs="Calibri"/>
          <w:b/>
          <w:bCs/>
          <w:color w:val="141618"/>
          <w:sz w:val="28"/>
          <w:szCs w:val="28"/>
          <w:lang w:eastAsia="pt-PT"/>
        </w:rPr>
        <w:t>h</w:t>
      </w:r>
      <w:r>
        <w:rPr>
          <w:rFonts w:ascii="Candara" w:eastAsia="Times New Roman" w:hAnsi="Candara" w:cs="Calibri"/>
          <w:b/>
          <w:bCs/>
          <w:color w:val="141618"/>
          <w:sz w:val="28"/>
          <w:szCs w:val="28"/>
          <w:lang w:eastAsia="pt-PT"/>
        </w:rPr>
        <w:t>00</w:t>
      </w:r>
      <w:r w:rsidRPr="009B18E0">
        <w:rPr>
          <w:rFonts w:ascii="Candara" w:eastAsia="Times New Roman" w:hAnsi="Candara" w:cs="Calibri"/>
          <w:b/>
          <w:bCs/>
          <w:color w:val="141618"/>
          <w:sz w:val="28"/>
          <w:szCs w:val="28"/>
          <w:lang w:eastAsia="pt-PT"/>
        </w:rPr>
        <w:t xml:space="preserve"> à 1</w:t>
      </w:r>
      <w:r>
        <w:rPr>
          <w:rFonts w:ascii="Candara" w:eastAsia="Times New Roman" w:hAnsi="Candara" w:cs="Calibri"/>
          <w:b/>
          <w:bCs/>
          <w:color w:val="141618"/>
          <w:sz w:val="28"/>
          <w:szCs w:val="28"/>
          <w:lang w:eastAsia="pt-PT"/>
        </w:rPr>
        <w:t>2</w:t>
      </w:r>
      <w:r w:rsidRPr="009B18E0">
        <w:rPr>
          <w:rFonts w:ascii="Candara" w:eastAsia="Times New Roman" w:hAnsi="Candara" w:cs="Calibri"/>
          <w:b/>
          <w:bCs/>
          <w:color w:val="141618"/>
          <w:sz w:val="28"/>
          <w:szCs w:val="28"/>
          <w:lang w:eastAsia="pt-PT"/>
        </w:rPr>
        <w:t xml:space="preserve">h30 </w:t>
      </w:r>
      <w:r w:rsidRPr="009B18E0">
        <w:rPr>
          <w:rFonts w:ascii="Candara" w:eastAsia="Times New Roman" w:hAnsi="Candara" w:cs="Calibri"/>
          <w:bCs/>
          <w:color w:val="000000"/>
          <w:sz w:val="24"/>
          <w:szCs w:val="24"/>
          <w:lang w:eastAsia="pt-PT"/>
        </w:rPr>
        <w:t>(Auditorium)</w:t>
      </w:r>
    </w:p>
    <w:p w14:paraId="06A72A6B" w14:textId="77777777" w:rsidR="00931546" w:rsidRPr="009B18E0" w:rsidRDefault="00931546" w:rsidP="00D11006">
      <w:pPr>
        <w:shd w:val="clear" w:color="auto" w:fill="D0CECE" w:themeFill="background2" w:themeFillShade="E6"/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b/>
          <w:bCs/>
          <w:color w:val="141618"/>
          <w:sz w:val="28"/>
          <w:szCs w:val="28"/>
          <w:lang w:eastAsia="pt-PT"/>
        </w:rPr>
      </w:pPr>
      <w:r w:rsidRPr="00D11006"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  <w:t>Atelier</w:t>
      </w:r>
      <w:r w:rsidRPr="004B2D52">
        <w:rPr>
          <w:rFonts w:ascii="Candara" w:eastAsia="Times New Roman" w:hAnsi="Candara" w:cs="Calibri"/>
          <w:b/>
          <w:bCs/>
          <w:color w:val="000000"/>
          <w:sz w:val="28"/>
          <w:szCs w:val="28"/>
          <w:lang w:eastAsia="pt-PT"/>
        </w:rPr>
        <w:t xml:space="preserve">-débat </w:t>
      </w:r>
      <w:r>
        <w:rPr>
          <w:rFonts w:ascii="Candara" w:eastAsia="Times New Roman" w:hAnsi="Candara" w:cs="Calibri"/>
          <w:b/>
          <w:bCs/>
          <w:color w:val="000000"/>
          <w:sz w:val="28"/>
          <w:szCs w:val="28"/>
          <w:lang w:eastAsia="pt-PT"/>
        </w:rPr>
        <w:t>2</w:t>
      </w:r>
    </w:p>
    <w:p w14:paraId="5612F6B4" w14:textId="77777777" w:rsidR="00931546" w:rsidRDefault="00931546" w:rsidP="00931546">
      <w:pPr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bCs/>
          <w:color w:val="141618"/>
          <w:sz w:val="24"/>
          <w:szCs w:val="24"/>
          <w:lang w:val="fr-FR" w:eastAsia="pt-PT"/>
        </w:rPr>
      </w:pPr>
      <w:r w:rsidRPr="00931546">
        <w:rPr>
          <w:rFonts w:ascii="Candara" w:eastAsia="Times New Roman" w:hAnsi="Candara" w:cs="Calibri"/>
          <w:bCs/>
          <w:color w:val="141618"/>
          <w:sz w:val="24"/>
          <w:szCs w:val="24"/>
          <w:lang w:eastAsia="pt-PT"/>
        </w:rPr>
        <w:tab/>
      </w:r>
      <w:proofErr w:type="spellStart"/>
      <w:r w:rsidRPr="004B2D52">
        <w:rPr>
          <w:rFonts w:ascii="Calibri" w:eastAsia="Times New Roman" w:hAnsi="Calibri" w:cs="Calibri"/>
          <w:b/>
          <w:bCs/>
          <w:sz w:val="24"/>
          <w:szCs w:val="24"/>
          <w:lang w:val="fr-FR" w:eastAsia="pt-PT"/>
        </w:rPr>
        <w:t>Celà</w:t>
      </w:r>
      <w:proofErr w:type="spellEnd"/>
      <w:r w:rsidRPr="004B2D52">
        <w:rPr>
          <w:rFonts w:ascii="Calibri" w:eastAsia="Times New Roman" w:hAnsi="Calibri" w:cs="Calibri"/>
          <w:b/>
          <w:bCs/>
          <w:sz w:val="24"/>
          <w:szCs w:val="24"/>
          <w:lang w:val="fr-FR" w:eastAsia="pt-PT"/>
        </w:rPr>
        <w:t xml:space="preserve"> m'est arrivé un jour</w:t>
      </w:r>
    </w:p>
    <w:p w14:paraId="308F3B32" w14:textId="77777777" w:rsidR="00931546" w:rsidRPr="009B18E0" w:rsidRDefault="00931546" w:rsidP="00931546">
      <w:pPr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bCs/>
          <w:color w:val="141618"/>
          <w:sz w:val="24"/>
          <w:szCs w:val="24"/>
          <w:lang w:val="fr-FR" w:eastAsia="pt-PT"/>
        </w:rPr>
      </w:pPr>
      <w:r>
        <w:rPr>
          <w:rFonts w:ascii="Candara" w:eastAsia="Times New Roman" w:hAnsi="Candara" w:cs="Calibri"/>
          <w:bCs/>
          <w:color w:val="141618"/>
          <w:sz w:val="24"/>
          <w:szCs w:val="24"/>
          <w:lang w:val="fr-FR" w:eastAsia="pt-PT"/>
        </w:rPr>
        <w:tab/>
      </w:r>
      <w:r>
        <w:rPr>
          <w:rFonts w:ascii="Candara" w:eastAsia="Times New Roman" w:hAnsi="Candara" w:cs="Calibri"/>
          <w:bCs/>
          <w:color w:val="141618"/>
          <w:sz w:val="24"/>
          <w:szCs w:val="24"/>
          <w:lang w:val="fr-FR" w:eastAsia="pt-PT"/>
        </w:rPr>
        <w:tab/>
      </w:r>
      <w:r w:rsidRPr="009B18E0">
        <w:rPr>
          <w:rFonts w:ascii="Candara" w:eastAsia="Times New Roman" w:hAnsi="Candara" w:cs="Calibri"/>
          <w:bCs/>
          <w:color w:val="141618"/>
          <w:sz w:val="24"/>
          <w:szCs w:val="24"/>
          <w:lang w:val="fr-FR" w:eastAsia="pt-PT"/>
        </w:rPr>
        <w:t>Animateur du débat</w:t>
      </w:r>
      <w:r>
        <w:rPr>
          <w:rFonts w:ascii="Candara" w:eastAsia="Times New Roman" w:hAnsi="Candara" w:cs="Calibri"/>
          <w:bCs/>
          <w:color w:val="141618"/>
          <w:sz w:val="24"/>
          <w:szCs w:val="24"/>
          <w:lang w:val="fr-FR" w:eastAsia="pt-PT"/>
        </w:rPr>
        <w:t xml:space="preserve"> - </w:t>
      </w:r>
      <w:r w:rsidRPr="00931546">
        <w:rPr>
          <w:rFonts w:ascii="Candara" w:eastAsia="Times New Roman" w:hAnsi="Candara" w:cs="Calibri"/>
          <w:bCs/>
          <w:color w:val="141618"/>
          <w:sz w:val="24"/>
          <w:szCs w:val="24"/>
          <w:lang w:val="fr-FR" w:eastAsia="pt-PT"/>
        </w:rPr>
        <w:t xml:space="preserve">Marian </w:t>
      </w:r>
      <w:proofErr w:type="spellStart"/>
      <w:r w:rsidRPr="00931546">
        <w:rPr>
          <w:rFonts w:ascii="Candara" w:eastAsia="Times New Roman" w:hAnsi="Candara" w:cs="Calibri"/>
          <w:bCs/>
          <w:color w:val="141618"/>
          <w:sz w:val="24"/>
          <w:szCs w:val="24"/>
          <w:lang w:val="fr-FR" w:eastAsia="pt-PT"/>
        </w:rPr>
        <w:t>Popescu</w:t>
      </w:r>
      <w:proofErr w:type="spellEnd"/>
    </w:p>
    <w:p w14:paraId="01DEC4E9" w14:textId="77777777" w:rsidR="00931546" w:rsidRPr="00931546" w:rsidRDefault="00931546" w:rsidP="00931546">
      <w:pPr>
        <w:shd w:val="clear" w:color="auto" w:fill="767171" w:themeFill="background2" w:themeFillShade="80"/>
        <w:spacing w:before="240" w:after="240" w:line="360" w:lineRule="exact"/>
        <w:jc w:val="center"/>
        <w:rPr>
          <w:rFonts w:ascii="Candara" w:eastAsia="Times New Roman" w:hAnsi="Candara" w:cs="Calibri"/>
          <w:b/>
          <w:bCs/>
          <w:color w:val="FFFFFF" w:themeColor="background1"/>
          <w:sz w:val="28"/>
          <w:szCs w:val="28"/>
          <w:lang w:eastAsia="pt-PT"/>
        </w:rPr>
      </w:pPr>
      <w:r w:rsidRPr="004B2D52">
        <w:rPr>
          <w:rFonts w:ascii="Candara" w:eastAsia="Times New Roman" w:hAnsi="Candara" w:cs="Calibri"/>
          <w:b/>
          <w:bCs/>
          <w:color w:val="FFFFFF" w:themeColor="background1"/>
          <w:sz w:val="28"/>
          <w:szCs w:val="28"/>
          <w:lang w:eastAsia="pt-PT"/>
        </w:rPr>
        <w:t>Déjeuner 12h</w:t>
      </w:r>
      <w:r w:rsidRPr="00931546">
        <w:rPr>
          <w:rFonts w:ascii="Candara" w:eastAsia="Times New Roman" w:hAnsi="Candara" w:cs="Calibri"/>
          <w:b/>
          <w:bCs/>
          <w:color w:val="FFFFFF" w:themeColor="background1"/>
          <w:sz w:val="28"/>
          <w:szCs w:val="28"/>
          <w:lang w:eastAsia="pt-PT"/>
        </w:rPr>
        <w:t>3</w:t>
      </w:r>
      <w:r w:rsidRPr="004B2D52">
        <w:rPr>
          <w:rFonts w:ascii="Candara" w:eastAsia="Times New Roman" w:hAnsi="Candara" w:cs="Calibri"/>
          <w:b/>
          <w:bCs/>
          <w:color w:val="FFFFFF" w:themeColor="background1"/>
          <w:sz w:val="28"/>
          <w:szCs w:val="28"/>
          <w:lang w:eastAsia="pt-PT"/>
        </w:rPr>
        <w:t>0- 1</w:t>
      </w:r>
      <w:r w:rsidRPr="00931546">
        <w:rPr>
          <w:rFonts w:ascii="Candara" w:eastAsia="Times New Roman" w:hAnsi="Candara" w:cs="Calibri"/>
          <w:b/>
          <w:bCs/>
          <w:color w:val="FFFFFF" w:themeColor="background1"/>
          <w:sz w:val="28"/>
          <w:szCs w:val="28"/>
          <w:lang w:eastAsia="pt-PT"/>
        </w:rPr>
        <w:t>4</w:t>
      </w:r>
      <w:r w:rsidRPr="004B2D52">
        <w:rPr>
          <w:rFonts w:ascii="Candara" w:eastAsia="Times New Roman" w:hAnsi="Candara" w:cs="Calibri"/>
          <w:b/>
          <w:bCs/>
          <w:color w:val="FFFFFF" w:themeColor="background1"/>
          <w:sz w:val="28"/>
          <w:szCs w:val="28"/>
          <w:lang w:eastAsia="pt-PT"/>
        </w:rPr>
        <w:t>h</w:t>
      </w:r>
      <w:r w:rsidRPr="00931546">
        <w:rPr>
          <w:rFonts w:ascii="Candara" w:eastAsia="Times New Roman" w:hAnsi="Candara" w:cs="Calibri"/>
          <w:b/>
          <w:bCs/>
          <w:color w:val="FFFFFF" w:themeColor="background1"/>
          <w:sz w:val="28"/>
          <w:szCs w:val="28"/>
          <w:lang w:eastAsia="pt-PT"/>
        </w:rPr>
        <w:t>0</w:t>
      </w:r>
      <w:r w:rsidRPr="004B2D52">
        <w:rPr>
          <w:rFonts w:ascii="Candara" w:eastAsia="Times New Roman" w:hAnsi="Candara" w:cs="Calibri"/>
          <w:b/>
          <w:bCs/>
          <w:color w:val="FFFFFF" w:themeColor="background1"/>
          <w:sz w:val="28"/>
          <w:szCs w:val="28"/>
          <w:lang w:eastAsia="pt-PT"/>
        </w:rPr>
        <w:t>0</w:t>
      </w:r>
    </w:p>
    <w:p w14:paraId="5A34C6A8" w14:textId="77777777" w:rsidR="00931546" w:rsidRPr="00931546" w:rsidRDefault="00931546" w:rsidP="00931546">
      <w:pPr>
        <w:tabs>
          <w:tab w:val="left" w:pos="284"/>
          <w:tab w:val="left" w:pos="709"/>
        </w:tabs>
        <w:spacing w:before="240" w:after="0" w:line="360" w:lineRule="exact"/>
        <w:jc w:val="both"/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</w:pPr>
      <w:r w:rsidRPr="00931546"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  <w:t>14</w:t>
      </w:r>
      <w:r w:rsidRPr="004B2D52"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  <w:t>h</w:t>
      </w:r>
      <w:r w:rsidRPr="00931546"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  <w:t>3</w:t>
      </w:r>
      <w:r w:rsidRPr="004B2D52"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  <w:t>0 à 1</w:t>
      </w:r>
      <w:r w:rsidRPr="00931546"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  <w:t>6</w:t>
      </w:r>
      <w:r w:rsidRPr="004B2D52"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  <w:t>h</w:t>
      </w:r>
      <w:r w:rsidRPr="00931546"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  <w:t>0</w:t>
      </w:r>
      <w:r w:rsidRPr="004B2D52"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  <w:t>0</w:t>
      </w:r>
      <w:r w:rsidRPr="00931546"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  <w:t xml:space="preserve"> </w:t>
      </w:r>
      <w:r w:rsidRPr="00931546">
        <w:rPr>
          <w:rFonts w:ascii="Candara" w:eastAsia="Times New Roman" w:hAnsi="Candara" w:cs="Calibri"/>
          <w:bCs/>
          <w:color w:val="000000"/>
          <w:sz w:val="24"/>
          <w:szCs w:val="24"/>
          <w:lang w:val="fr-FR" w:eastAsia="pt-PT"/>
        </w:rPr>
        <w:t>(Auditorium)</w:t>
      </w:r>
    </w:p>
    <w:p w14:paraId="35B5F4B9" w14:textId="77777777" w:rsidR="00931546" w:rsidRDefault="00931546" w:rsidP="00D11006">
      <w:pPr>
        <w:shd w:val="clear" w:color="auto" w:fill="D0CECE" w:themeFill="background2" w:themeFillShade="E6"/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</w:pPr>
      <w:r w:rsidRPr="00931546">
        <w:rPr>
          <w:rFonts w:ascii="Candara" w:eastAsia="Times New Roman" w:hAnsi="Candara" w:cs="Calibri"/>
          <w:b/>
          <w:bCs/>
          <w:color w:val="000000"/>
          <w:sz w:val="28"/>
          <w:szCs w:val="28"/>
          <w:lang w:val="fr-FR" w:eastAsia="pt-PT"/>
        </w:rPr>
        <w:t>Conférence de clôture</w:t>
      </w:r>
    </w:p>
    <w:p w14:paraId="207A37F3" w14:textId="77777777" w:rsidR="009D3ABF" w:rsidRPr="00931546" w:rsidRDefault="009D3ABF" w:rsidP="009D3ABF">
      <w:pPr>
        <w:tabs>
          <w:tab w:val="left" w:pos="284"/>
          <w:tab w:val="left" w:pos="709"/>
        </w:tabs>
        <w:spacing w:after="0" w:line="360" w:lineRule="exact"/>
        <w:rPr>
          <w:rFonts w:ascii="Candara" w:hAnsi="Candara"/>
          <w:b/>
          <w:sz w:val="28"/>
          <w:szCs w:val="28"/>
          <w:lang w:val="fr-FR"/>
        </w:rPr>
      </w:pPr>
      <w:proofErr w:type="spellStart"/>
      <w:r w:rsidRPr="00621B20">
        <w:rPr>
          <w:rFonts w:ascii="Candara" w:hAnsi="Candara"/>
          <w:b/>
          <w:sz w:val="24"/>
          <w:szCs w:val="24"/>
          <w:lang w:val="fr-FR"/>
        </w:rPr>
        <w:t>Chairperson</w:t>
      </w:r>
      <w:proofErr w:type="spellEnd"/>
      <w:r w:rsidRPr="00621B20">
        <w:rPr>
          <w:rFonts w:ascii="Candara" w:hAnsi="Candara"/>
          <w:b/>
          <w:sz w:val="24"/>
          <w:szCs w:val="24"/>
          <w:lang w:val="fr-FR"/>
        </w:rPr>
        <w:t xml:space="preserve"> |</w:t>
      </w:r>
      <w:r w:rsidR="007E5181">
        <w:rPr>
          <w:rFonts w:ascii="Candara" w:hAnsi="Candara"/>
          <w:b/>
          <w:sz w:val="24"/>
          <w:szCs w:val="24"/>
          <w:lang w:val="fr-FR"/>
        </w:rPr>
        <w:t xml:space="preserve"> </w:t>
      </w:r>
      <w:r w:rsidR="007E5181" w:rsidRPr="007E5181">
        <w:rPr>
          <w:rFonts w:ascii="Candara" w:hAnsi="Candara"/>
          <w:b/>
          <w:sz w:val="24"/>
          <w:szCs w:val="24"/>
          <w:lang w:val="fr-FR"/>
        </w:rPr>
        <w:t xml:space="preserve">Michel </w:t>
      </w:r>
      <w:proofErr w:type="spellStart"/>
      <w:r w:rsidR="007E5181" w:rsidRPr="007E5181">
        <w:rPr>
          <w:rFonts w:ascii="Candara" w:hAnsi="Candara"/>
          <w:b/>
          <w:sz w:val="24"/>
          <w:szCs w:val="24"/>
          <w:lang w:val="fr-FR"/>
        </w:rPr>
        <w:t>Kalika</w:t>
      </w:r>
      <w:proofErr w:type="spellEnd"/>
    </w:p>
    <w:p w14:paraId="0BC1177C" w14:textId="77777777" w:rsidR="00931546" w:rsidRPr="00931546" w:rsidRDefault="00931546" w:rsidP="006F4367">
      <w:pPr>
        <w:tabs>
          <w:tab w:val="left" w:pos="284"/>
          <w:tab w:val="left" w:pos="709"/>
        </w:tabs>
        <w:spacing w:before="120" w:after="0" w:line="360" w:lineRule="exact"/>
        <w:ind w:left="284" w:hanging="284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 w:rsidRPr="00931546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  <w:t>La sanction académique : un leurre ou une nécessité ?</w:t>
      </w:r>
    </w:p>
    <w:p w14:paraId="09AE97FD" w14:textId="7179353A" w:rsidR="0028092F" w:rsidRDefault="00931546" w:rsidP="0028092F">
      <w:pPr>
        <w:tabs>
          <w:tab w:val="left" w:pos="284"/>
          <w:tab w:val="left" w:pos="709"/>
        </w:tabs>
        <w:spacing w:after="0" w:line="360" w:lineRule="exact"/>
        <w:rPr>
          <w:rFonts w:ascii="Calibri" w:eastAsia="Times New Roman" w:hAnsi="Calibri" w:cs="Calibri"/>
          <w:color w:val="000000"/>
          <w:sz w:val="24"/>
          <w:szCs w:val="24"/>
          <w:lang w:val="fr-FR" w:eastAsia="pt-PT"/>
        </w:rPr>
      </w:pPr>
      <w:r w:rsidRPr="00931546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 w:rsidRPr="00931546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ab/>
      </w:r>
      <w:r w:rsidR="0028092F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 xml:space="preserve">Ghislaine </w:t>
      </w:r>
      <w:proofErr w:type="spellStart"/>
      <w:r w:rsidR="0028092F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>Alberton</w:t>
      </w:r>
      <w:proofErr w:type="spellEnd"/>
      <w:r w:rsidR="0028092F"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  <w:t xml:space="preserve"> </w:t>
      </w:r>
      <w:r w:rsidR="0028092F">
        <w:rPr>
          <w:rFonts w:ascii="Calibri" w:eastAsia="Times New Roman" w:hAnsi="Calibri" w:cs="Calibri"/>
          <w:color w:val="000000"/>
          <w:sz w:val="24"/>
          <w:szCs w:val="24"/>
          <w:lang w:val="fr-FR" w:eastAsia="pt-PT"/>
        </w:rPr>
        <w:t>| P</w:t>
      </w:r>
      <w:r w:rsidR="0028092F" w:rsidRPr="004B2D52">
        <w:rPr>
          <w:rFonts w:ascii="Calibri" w:eastAsia="Times New Roman" w:hAnsi="Calibri" w:cs="Calibri"/>
          <w:color w:val="000000"/>
          <w:sz w:val="24"/>
          <w:szCs w:val="24"/>
          <w:lang w:val="fr-FR" w:eastAsia="pt-PT"/>
        </w:rPr>
        <w:t>rofesseur</w:t>
      </w:r>
      <w:r w:rsidR="00AB3D62">
        <w:rPr>
          <w:rFonts w:ascii="Calibri" w:eastAsia="Times New Roman" w:hAnsi="Calibri" w:cs="Calibri"/>
          <w:color w:val="000000"/>
          <w:sz w:val="24"/>
          <w:szCs w:val="24"/>
          <w:lang w:val="fr-FR" w:eastAsia="pt-PT"/>
        </w:rPr>
        <w:t>e</w:t>
      </w:r>
      <w:r w:rsidR="0028092F" w:rsidRPr="004B2D52">
        <w:rPr>
          <w:rFonts w:ascii="Calibri" w:eastAsia="Times New Roman" w:hAnsi="Calibri" w:cs="Calibri"/>
          <w:color w:val="000000"/>
          <w:sz w:val="24"/>
          <w:szCs w:val="24"/>
          <w:lang w:val="fr-FR" w:eastAsia="pt-PT"/>
        </w:rPr>
        <w:t xml:space="preserve"> </w:t>
      </w:r>
      <w:r w:rsidR="0028092F">
        <w:rPr>
          <w:rFonts w:ascii="Calibri" w:eastAsia="Times New Roman" w:hAnsi="Calibri" w:cs="Calibri"/>
          <w:color w:val="000000"/>
          <w:sz w:val="24"/>
          <w:szCs w:val="24"/>
          <w:lang w:val="fr-FR" w:eastAsia="pt-PT"/>
        </w:rPr>
        <w:t>UPPA</w:t>
      </w:r>
    </w:p>
    <w:p w14:paraId="672903D9" w14:textId="77777777" w:rsidR="008B0884" w:rsidRDefault="0028092F" w:rsidP="0028092F">
      <w:pPr>
        <w:tabs>
          <w:tab w:val="left" w:pos="284"/>
          <w:tab w:val="left" w:pos="709"/>
        </w:tabs>
        <w:spacing w:after="0" w:line="360" w:lineRule="exact"/>
        <w:ind w:left="708"/>
        <w:rPr>
          <w:rFonts w:ascii="Calibri" w:eastAsia="Times New Roman" w:hAnsi="Calibri" w:cs="Calibri"/>
          <w:color w:val="000000"/>
          <w:sz w:val="24"/>
          <w:szCs w:val="24"/>
          <w:lang w:val="fr-FR" w:eastAsia="pt-PT"/>
        </w:rPr>
      </w:pPr>
      <w:r w:rsidRPr="004B2D52">
        <w:rPr>
          <w:rFonts w:ascii="Calibri" w:eastAsia="Times New Roman" w:hAnsi="Calibri" w:cs="Calibri"/>
          <w:color w:val="000000"/>
          <w:sz w:val="24"/>
          <w:szCs w:val="24"/>
          <w:lang w:val="fr-FR" w:eastAsia="pt-PT"/>
        </w:rPr>
        <w:t xml:space="preserve">Emmanuel </w:t>
      </w:r>
      <w:proofErr w:type="spellStart"/>
      <w:r w:rsidRPr="004B2D52">
        <w:rPr>
          <w:rFonts w:ascii="Calibri" w:eastAsia="Times New Roman" w:hAnsi="Calibri" w:cs="Calibri"/>
          <w:color w:val="000000"/>
          <w:sz w:val="24"/>
          <w:szCs w:val="24"/>
          <w:lang w:val="fr-FR" w:eastAsia="pt-PT"/>
        </w:rPr>
        <w:t>Kandem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fr-FR" w:eastAsia="pt-PT"/>
        </w:rPr>
        <w:t xml:space="preserve"> | P</w:t>
      </w:r>
      <w:r w:rsidRPr="004B2D52">
        <w:rPr>
          <w:rFonts w:ascii="Calibri" w:eastAsia="Times New Roman" w:hAnsi="Calibri" w:cs="Calibri"/>
          <w:color w:val="000000"/>
          <w:sz w:val="24"/>
          <w:szCs w:val="24"/>
          <w:lang w:val="fr-FR" w:eastAsia="pt-PT"/>
        </w:rPr>
        <w:t>rofesseur des Universités, Université de Yaoundé</w:t>
      </w:r>
      <w:r w:rsidRPr="00316519">
        <w:rPr>
          <w:rFonts w:ascii="Calibri" w:eastAsia="Times New Roman" w:hAnsi="Calibri" w:cs="Calibri"/>
          <w:color w:val="000000"/>
          <w:sz w:val="24"/>
          <w:szCs w:val="24"/>
          <w:lang w:val="fr-FR" w:eastAsia="pt-PT"/>
        </w:rPr>
        <w:t xml:space="preserve"> </w:t>
      </w:r>
    </w:p>
    <w:p w14:paraId="0A097145" w14:textId="2B859CDC" w:rsidR="00931546" w:rsidRDefault="0028092F" w:rsidP="0028092F">
      <w:pPr>
        <w:tabs>
          <w:tab w:val="left" w:pos="284"/>
          <w:tab w:val="left" w:pos="709"/>
        </w:tabs>
        <w:spacing w:after="0" w:line="360" w:lineRule="exact"/>
        <w:ind w:left="708"/>
        <w:rPr>
          <w:rFonts w:ascii="Calibri" w:eastAsia="Times New Roman" w:hAnsi="Calibri" w:cs="Calibri"/>
          <w:color w:val="000000"/>
          <w:sz w:val="24"/>
          <w:szCs w:val="24"/>
          <w:lang w:val="fr-FR" w:eastAsia="pt-PT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fr-FR" w:eastAsia="pt-PT"/>
        </w:rPr>
        <w:t>Agnes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fr-FR" w:eastAsia="pt-PT"/>
        </w:rPr>
        <w:t xml:space="preserve"> </w:t>
      </w:r>
      <w:r w:rsidRPr="00316519">
        <w:rPr>
          <w:rFonts w:ascii="Calibri" w:eastAsia="Times New Roman" w:hAnsi="Calibri" w:cs="Calibri"/>
          <w:color w:val="000000"/>
          <w:sz w:val="24"/>
          <w:szCs w:val="24"/>
          <w:lang w:val="fr-FR" w:eastAsia="pt-PT"/>
        </w:rPr>
        <w:t>Roby-Brami</w:t>
      </w:r>
      <w:r>
        <w:rPr>
          <w:rFonts w:ascii="Calibri" w:eastAsia="Times New Roman" w:hAnsi="Calibri" w:cs="Calibri"/>
          <w:color w:val="000000"/>
          <w:sz w:val="24"/>
          <w:szCs w:val="24"/>
          <w:lang w:val="fr-FR" w:eastAsia="pt-PT"/>
        </w:rPr>
        <w:t xml:space="preserve"> |</w:t>
      </w:r>
      <w:r w:rsidRPr="00316519">
        <w:rPr>
          <w:rFonts w:ascii="Calibri" w:eastAsia="Times New Roman" w:hAnsi="Calibri" w:cs="Calibri"/>
          <w:color w:val="000000"/>
          <w:sz w:val="24"/>
          <w:szCs w:val="24"/>
          <w:lang w:val="fr-FR" w:eastAsia="pt-PT"/>
        </w:rPr>
        <w:t xml:space="preserve"> Directrice de recherche INSERM</w:t>
      </w:r>
      <w:r>
        <w:rPr>
          <w:rFonts w:ascii="Calibri" w:eastAsia="Times New Roman" w:hAnsi="Calibri" w:cs="Calibri"/>
          <w:color w:val="000000"/>
          <w:sz w:val="24"/>
          <w:szCs w:val="24"/>
          <w:lang w:val="fr-FR" w:eastAsia="pt-PT"/>
        </w:rPr>
        <w:tab/>
      </w:r>
    </w:p>
    <w:p w14:paraId="274B2BED" w14:textId="77777777" w:rsidR="00316519" w:rsidRPr="00B31A28" w:rsidRDefault="00316519" w:rsidP="00931546">
      <w:pPr>
        <w:tabs>
          <w:tab w:val="left" w:pos="284"/>
          <w:tab w:val="left" w:pos="709"/>
        </w:tabs>
        <w:spacing w:after="0" w:line="360" w:lineRule="exact"/>
        <w:rPr>
          <w:rFonts w:ascii="Candara" w:eastAsia="Times New Roman" w:hAnsi="Candara" w:cs="Calibri"/>
          <w:color w:val="000000"/>
          <w:sz w:val="24"/>
          <w:szCs w:val="24"/>
          <w:lang w:val="fr-FR"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FR" w:eastAsia="pt-PT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fr-FR" w:eastAsia="pt-PT"/>
        </w:rPr>
        <w:tab/>
      </w:r>
      <w:r w:rsidRPr="00316519">
        <w:rPr>
          <w:rFonts w:ascii="Calibri" w:eastAsia="Times New Roman" w:hAnsi="Calibri" w:cs="Calibri"/>
          <w:color w:val="000000"/>
          <w:sz w:val="24"/>
          <w:szCs w:val="24"/>
          <w:lang w:val="fr-FR" w:eastAsia="pt-PT"/>
        </w:rPr>
        <w:t xml:space="preserve">François </w:t>
      </w:r>
      <w:proofErr w:type="spellStart"/>
      <w:r w:rsidRPr="00316519">
        <w:rPr>
          <w:rFonts w:ascii="Calibri" w:eastAsia="Times New Roman" w:hAnsi="Calibri" w:cs="Calibri"/>
          <w:color w:val="000000"/>
          <w:sz w:val="24"/>
          <w:szCs w:val="24"/>
          <w:lang w:val="fr-FR" w:eastAsia="pt-PT"/>
        </w:rPr>
        <w:t>Vatin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fr-FR" w:eastAsia="pt-PT"/>
        </w:rPr>
        <w:t xml:space="preserve"> |</w:t>
      </w:r>
      <w:r w:rsidRPr="00316519">
        <w:rPr>
          <w:rFonts w:ascii="Calibri" w:eastAsia="Times New Roman" w:hAnsi="Calibri" w:cs="Calibri"/>
          <w:color w:val="000000"/>
          <w:sz w:val="24"/>
          <w:szCs w:val="24"/>
          <w:lang w:val="fr-FR" w:eastAsia="pt-PT"/>
        </w:rPr>
        <w:t xml:space="preserve"> Professeur de sociologie, Université Paris-Nanterre</w:t>
      </w:r>
    </w:p>
    <w:p w14:paraId="09E0DDFF" w14:textId="77777777" w:rsidR="006F4367" w:rsidRPr="00931546" w:rsidRDefault="006F4367" w:rsidP="006F4367">
      <w:pPr>
        <w:shd w:val="clear" w:color="auto" w:fill="767171" w:themeFill="background2" w:themeFillShade="80"/>
        <w:spacing w:before="240" w:after="240" w:line="360" w:lineRule="exact"/>
        <w:jc w:val="center"/>
        <w:rPr>
          <w:rFonts w:ascii="Candara" w:eastAsia="Times New Roman" w:hAnsi="Candara" w:cs="Calibri"/>
          <w:b/>
          <w:bCs/>
          <w:color w:val="FFFFFF" w:themeColor="background1"/>
          <w:sz w:val="28"/>
          <w:szCs w:val="28"/>
          <w:lang w:eastAsia="pt-PT"/>
        </w:rPr>
      </w:pPr>
      <w:r>
        <w:rPr>
          <w:rFonts w:ascii="Candara" w:eastAsia="Times New Roman" w:hAnsi="Candara" w:cs="Calibri"/>
          <w:b/>
          <w:bCs/>
          <w:color w:val="FFFFFF" w:themeColor="background1"/>
          <w:sz w:val="28"/>
          <w:szCs w:val="28"/>
          <w:lang w:eastAsia="pt-PT"/>
        </w:rPr>
        <w:t xml:space="preserve">Porto </w:t>
      </w:r>
      <w:r w:rsidRPr="006F4367">
        <w:rPr>
          <w:rFonts w:ascii="Candara" w:eastAsia="Times New Roman" w:hAnsi="Candara" w:cs="Calibri"/>
          <w:b/>
          <w:bCs/>
          <w:color w:val="FFFFFF" w:themeColor="background1"/>
          <w:sz w:val="28"/>
          <w:szCs w:val="28"/>
          <w:lang w:val="fr-FR" w:eastAsia="pt-PT"/>
        </w:rPr>
        <w:t>d'honneur</w:t>
      </w:r>
      <w:r>
        <w:rPr>
          <w:rFonts w:ascii="Candara" w:eastAsia="Times New Roman" w:hAnsi="Candara" w:cs="Calibri"/>
          <w:b/>
          <w:bCs/>
          <w:color w:val="FFFFFF" w:themeColor="background1"/>
          <w:sz w:val="28"/>
          <w:szCs w:val="28"/>
          <w:lang w:eastAsia="pt-PT"/>
        </w:rPr>
        <w:t xml:space="preserve"> 16</w:t>
      </w:r>
      <w:r w:rsidRPr="004B2D52">
        <w:rPr>
          <w:rFonts w:ascii="Candara" w:eastAsia="Times New Roman" w:hAnsi="Candara" w:cs="Calibri"/>
          <w:b/>
          <w:bCs/>
          <w:color w:val="FFFFFF" w:themeColor="background1"/>
          <w:sz w:val="28"/>
          <w:szCs w:val="28"/>
          <w:lang w:eastAsia="pt-PT"/>
        </w:rPr>
        <w:t>h</w:t>
      </w:r>
      <w:r w:rsidRPr="00931546">
        <w:rPr>
          <w:rFonts w:ascii="Candara" w:eastAsia="Times New Roman" w:hAnsi="Candara" w:cs="Calibri"/>
          <w:b/>
          <w:bCs/>
          <w:color w:val="FFFFFF" w:themeColor="background1"/>
          <w:sz w:val="28"/>
          <w:szCs w:val="28"/>
          <w:lang w:eastAsia="pt-PT"/>
        </w:rPr>
        <w:t>0</w:t>
      </w:r>
      <w:r w:rsidRPr="004B2D52">
        <w:rPr>
          <w:rFonts w:ascii="Candara" w:eastAsia="Times New Roman" w:hAnsi="Candara" w:cs="Calibri"/>
          <w:b/>
          <w:bCs/>
          <w:color w:val="FFFFFF" w:themeColor="background1"/>
          <w:sz w:val="28"/>
          <w:szCs w:val="28"/>
          <w:lang w:eastAsia="pt-PT"/>
        </w:rPr>
        <w:t>0</w:t>
      </w:r>
    </w:p>
    <w:sectPr w:rsidR="006F4367" w:rsidRPr="00931546" w:rsidSect="00BB3A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E696A" w14:textId="77777777" w:rsidR="00FE7F0E" w:rsidRDefault="00FE7F0E" w:rsidP="00373070">
      <w:pPr>
        <w:spacing w:after="0" w:line="240" w:lineRule="auto"/>
      </w:pPr>
      <w:r>
        <w:separator/>
      </w:r>
    </w:p>
  </w:endnote>
  <w:endnote w:type="continuationSeparator" w:id="0">
    <w:p w14:paraId="48C09F92" w14:textId="77777777" w:rsidR="00FE7F0E" w:rsidRDefault="00FE7F0E" w:rsidP="0037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Times New Roman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D6CD" w14:textId="77777777" w:rsidR="00B34553" w:rsidRDefault="00B345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ECAF7" w14:textId="77777777" w:rsidR="00B34553" w:rsidRDefault="00B3455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AD11" w14:textId="77777777" w:rsidR="00B34553" w:rsidRDefault="00B345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C59FC" w14:textId="77777777" w:rsidR="00FE7F0E" w:rsidRDefault="00FE7F0E" w:rsidP="00373070">
      <w:pPr>
        <w:spacing w:after="0" w:line="240" w:lineRule="auto"/>
      </w:pPr>
      <w:r>
        <w:separator/>
      </w:r>
    </w:p>
  </w:footnote>
  <w:footnote w:type="continuationSeparator" w:id="0">
    <w:p w14:paraId="6BBAD2D1" w14:textId="77777777" w:rsidR="00FE7F0E" w:rsidRDefault="00FE7F0E" w:rsidP="0037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617A7" w14:textId="77777777" w:rsidR="00B34553" w:rsidRDefault="00B345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0B75" w14:textId="78832B3B" w:rsidR="00373070" w:rsidRDefault="00373070">
    <w:pPr>
      <w:pStyle w:val="En-tte"/>
    </w:pPr>
    <w:r>
      <w:t>V. 14.5.2022</w:t>
    </w:r>
    <w:r w:rsidR="00B34553">
      <w:t>- 17h00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27D2" w14:textId="77777777" w:rsidR="00B34553" w:rsidRDefault="00B3455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52"/>
    <w:rsid w:val="00016708"/>
    <w:rsid w:val="000A6CD2"/>
    <w:rsid w:val="000A714B"/>
    <w:rsid w:val="000D4C96"/>
    <w:rsid w:val="000E2A73"/>
    <w:rsid w:val="001D5076"/>
    <w:rsid w:val="00205C2B"/>
    <w:rsid w:val="0025711B"/>
    <w:rsid w:val="0028092F"/>
    <w:rsid w:val="00316519"/>
    <w:rsid w:val="00373070"/>
    <w:rsid w:val="003A12E8"/>
    <w:rsid w:val="003A6E6B"/>
    <w:rsid w:val="003B61C1"/>
    <w:rsid w:val="003F5CBF"/>
    <w:rsid w:val="00427BDD"/>
    <w:rsid w:val="004B2D52"/>
    <w:rsid w:val="00621B20"/>
    <w:rsid w:val="006F4367"/>
    <w:rsid w:val="00723681"/>
    <w:rsid w:val="00792F4A"/>
    <w:rsid w:val="007B54CE"/>
    <w:rsid w:val="007E5181"/>
    <w:rsid w:val="00834CC2"/>
    <w:rsid w:val="00844043"/>
    <w:rsid w:val="0085384B"/>
    <w:rsid w:val="00864757"/>
    <w:rsid w:val="008B0884"/>
    <w:rsid w:val="00931546"/>
    <w:rsid w:val="009B18E0"/>
    <w:rsid w:val="009D3ABF"/>
    <w:rsid w:val="00AB3D62"/>
    <w:rsid w:val="00B31A28"/>
    <w:rsid w:val="00B34553"/>
    <w:rsid w:val="00B37128"/>
    <w:rsid w:val="00BB3ADE"/>
    <w:rsid w:val="00C109A1"/>
    <w:rsid w:val="00C17CC8"/>
    <w:rsid w:val="00C33E55"/>
    <w:rsid w:val="00C70C70"/>
    <w:rsid w:val="00CA4F0B"/>
    <w:rsid w:val="00CB25B0"/>
    <w:rsid w:val="00CC0AE2"/>
    <w:rsid w:val="00D11006"/>
    <w:rsid w:val="00D376F9"/>
    <w:rsid w:val="00DB0E34"/>
    <w:rsid w:val="00F00A76"/>
    <w:rsid w:val="00F17306"/>
    <w:rsid w:val="00F62FB0"/>
    <w:rsid w:val="00F973AC"/>
    <w:rsid w:val="00FE7D33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F8078"/>
  <w15:docId w15:val="{4F4E593D-8198-4456-AC5F-FE8EB29B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070"/>
  </w:style>
  <w:style w:type="paragraph" w:styleId="Pieddepage">
    <w:name w:val="footer"/>
    <w:basedOn w:val="Normal"/>
    <w:link w:val="PieddepageCar"/>
    <w:uiPriority w:val="99"/>
    <w:unhideWhenUsed/>
    <w:rsid w:val="0037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6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Herve Maisonneuve</cp:lastModifiedBy>
  <cp:revision>2</cp:revision>
  <cp:lastPrinted>2022-05-14T09:35:00Z</cp:lastPrinted>
  <dcterms:created xsi:type="dcterms:W3CDTF">2022-05-14T16:06:00Z</dcterms:created>
  <dcterms:modified xsi:type="dcterms:W3CDTF">2022-05-14T16:06:00Z</dcterms:modified>
</cp:coreProperties>
</file>